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82" w:rsidRPr="00A644E5" w:rsidRDefault="00402082" w:rsidP="00F219F2">
      <w:pPr>
        <w:ind w:firstLine="5103"/>
        <w:jc w:val="both"/>
        <w:rPr>
          <w:sz w:val="28"/>
          <w:szCs w:val="28"/>
        </w:rPr>
      </w:pPr>
    </w:p>
    <w:p w:rsidR="00402082" w:rsidRPr="00AD7234" w:rsidRDefault="00402082" w:rsidP="00AD7234"/>
    <w:p w:rsidR="00062CB5" w:rsidRPr="00AD7234" w:rsidRDefault="00062CB5" w:rsidP="00AD7234">
      <w:pPr>
        <w:jc w:val="center"/>
        <w:rPr>
          <w:sz w:val="28"/>
          <w:szCs w:val="28"/>
        </w:rPr>
      </w:pPr>
      <w:r w:rsidRPr="00AD7234">
        <w:rPr>
          <w:sz w:val="28"/>
          <w:szCs w:val="28"/>
        </w:rPr>
        <w:t>СОВЕТ ДЕПУТАТОВ</w:t>
      </w:r>
    </w:p>
    <w:p w:rsidR="00062CB5" w:rsidRPr="00AD7234" w:rsidRDefault="00062CB5" w:rsidP="00AD7234">
      <w:pPr>
        <w:jc w:val="center"/>
        <w:rPr>
          <w:sz w:val="28"/>
          <w:szCs w:val="28"/>
        </w:rPr>
      </w:pPr>
      <w:r w:rsidRPr="00AD7234">
        <w:rPr>
          <w:sz w:val="28"/>
          <w:szCs w:val="28"/>
        </w:rPr>
        <w:t xml:space="preserve">муниципального округа </w:t>
      </w:r>
      <w:r w:rsidR="00AD7234" w:rsidRPr="00AD7234">
        <w:rPr>
          <w:sz w:val="28"/>
          <w:szCs w:val="28"/>
        </w:rPr>
        <w:t>Черемушки</w:t>
      </w:r>
    </w:p>
    <w:p w:rsidR="00AD7234" w:rsidRPr="00AD7234" w:rsidRDefault="00AD7234" w:rsidP="00AD7234">
      <w:pPr>
        <w:jc w:val="center"/>
        <w:rPr>
          <w:sz w:val="28"/>
          <w:szCs w:val="28"/>
        </w:rPr>
      </w:pPr>
    </w:p>
    <w:p w:rsidR="00AD7234" w:rsidRPr="00AD7234" w:rsidRDefault="00AD7234" w:rsidP="00AD7234">
      <w:pPr>
        <w:jc w:val="center"/>
        <w:rPr>
          <w:sz w:val="28"/>
          <w:szCs w:val="28"/>
        </w:rPr>
      </w:pPr>
    </w:p>
    <w:p w:rsidR="00062CB5" w:rsidRPr="00AD7234" w:rsidRDefault="00062CB5" w:rsidP="00AD7234">
      <w:pPr>
        <w:jc w:val="center"/>
        <w:rPr>
          <w:sz w:val="28"/>
          <w:szCs w:val="28"/>
        </w:rPr>
      </w:pPr>
      <w:r w:rsidRPr="00AD7234">
        <w:rPr>
          <w:sz w:val="28"/>
          <w:szCs w:val="28"/>
        </w:rPr>
        <w:t>РЕШЕНИЕ</w:t>
      </w:r>
    </w:p>
    <w:p w:rsidR="00062CB5" w:rsidRPr="00AD7234" w:rsidRDefault="00062CB5" w:rsidP="00AD7234">
      <w:r w:rsidRPr="00AD7234">
        <w:t> </w:t>
      </w:r>
    </w:p>
    <w:p w:rsidR="009419A1" w:rsidRDefault="009419A1" w:rsidP="00AD7234">
      <w:pPr>
        <w:rPr>
          <w:sz w:val="28"/>
          <w:szCs w:val="28"/>
          <w:u w:val="single"/>
        </w:rPr>
      </w:pPr>
    </w:p>
    <w:p w:rsidR="009419A1" w:rsidRDefault="009419A1" w:rsidP="00AD7234">
      <w:pPr>
        <w:rPr>
          <w:sz w:val="28"/>
          <w:szCs w:val="28"/>
          <w:u w:val="single"/>
        </w:rPr>
      </w:pPr>
    </w:p>
    <w:p w:rsidR="009419A1" w:rsidRDefault="009419A1" w:rsidP="00AD7234">
      <w:pPr>
        <w:rPr>
          <w:sz w:val="28"/>
          <w:szCs w:val="28"/>
          <w:u w:val="single"/>
        </w:rPr>
      </w:pPr>
    </w:p>
    <w:p w:rsidR="009419A1" w:rsidRDefault="009419A1" w:rsidP="00AD7234">
      <w:pPr>
        <w:rPr>
          <w:sz w:val="28"/>
          <w:szCs w:val="28"/>
          <w:u w:val="single"/>
        </w:rPr>
      </w:pPr>
    </w:p>
    <w:p w:rsidR="009419A1" w:rsidRDefault="009419A1" w:rsidP="00AD7234">
      <w:pPr>
        <w:rPr>
          <w:sz w:val="28"/>
          <w:szCs w:val="28"/>
          <w:u w:val="single"/>
        </w:rPr>
      </w:pPr>
    </w:p>
    <w:p w:rsidR="00062CB5" w:rsidRPr="00AD7234" w:rsidRDefault="00062CB5" w:rsidP="00AD7234">
      <w:pPr>
        <w:rPr>
          <w:sz w:val="28"/>
          <w:szCs w:val="28"/>
          <w:u w:val="single"/>
        </w:rPr>
      </w:pPr>
      <w:r w:rsidRPr="00AD7234">
        <w:rPr>
          <w:sz w:val="28"/>
          <w:szCs w:val="28"/>
          <w:u w:val="single"/>
        </w:rPr>
        <w:t>2</w:t>
      </w:r>
      <w:r w:rsidR="00AD7234" w:rsidRPr="00AD7234">
        <w:rPr>
          <w:sz w:val="28"/>
          <w:szCs w:val="28"/>
          <w:u w:val="single"/>
        </w:rPr>
        <w:t>1</w:t>
      </w:r>
      <w:r w:rsidRPr="00AD7234">
        <w:rPr>
          <w:sz w:val="28"/>
          <w:szCs w:val="28"/>
          <w:u w:val="single"/>
        </w:rPr>
        <w:t>.</w:t>
      </w:r>
      <w:r w:rsidR="00AD7234" w:rsidRPr="00AD7234">
        <w:rPr>
          <w:sz w:val="28"/>
          <w:szCs w:val="28"/>
          <w:u w:val="single"/>
        </w:rPr>
        <w:t>06</w:t>
      </w:r>
      <w:r w:rsidRPr="00AD7234">
        <w:rPr>
          <w:sz w:val="28"/>
          <w:szCs w:val="28"/>
          <w:u w:val="single"/>
        </w:rPr>
        <w:t>.201</w:t>
      </w:r>
      <w:r w:rsidR="00AD7234" w:rsidRPr="00AD7234">
        <w:rPr>
          <w:sz w:val="28"/>
          <w:szCs w:val="28"/>
          <w:u w:val="single"/>
        </w:rPr>
        <w:t>8</w:t>
      </w:r>
      <w:r w:rsidRPr="00AD7234">
        <w:rPr>
          <w:sz w:val="28"/>
          <w:szCs w:val="28"/>
          <w:u w:val="single"/>
        </w:rPr>
        <w:t xml:space="preserve"> № </w:t>
      </w:r>
      <w:r w:rsidR="00AD7234" w:rsidRPr="00AD7234">
        <w:rPr>
          <w:sz w:val="28"/>
          <w:szCs w:val="28"/>
          <w:u w:val="single"/>
        </w:rPr>
        <w:t>9/9 Проект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pPr>
        <w:ind w:right="4847"/>
        <w:jc w:val="both"/>
        <w:rPr>
          <w:b/>
          <w:sz w:val="28"/>
          <w:szCs w:val="28"/>
        </w:rPr>
      </w:pPr>
      <w:r w:rsidRPr="00AD7234">
        <w:rPr>
          <w:b/>
          <w:sz w:val="28"/>
          <w:szCs w:val="28"/>
        </w:rPr>
        <w:t xml:space="preserve">Об утверждении Положения о </w:t>
      </w:r>
      <w:r w:rsidR="00AD7234" w:rsidRPr="00AD7234">
        <w:rPr>
          <w:b/>
          <w:sz w:val="28"/>
          <w:szCs w:val="28"/>
        </w:rPr>
        <w:t>Регламентной рабочей группы Совета депутатов муниципального округа Черемушки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pPr>
        <w:jc w:val="both"/>
        <w:rPr>
          <w:b/>
          <w:sz w:val="28"/>
          <w:szCs w:val="28"/>
        </w:rPr>
      </w:pPr>
      <w:r w:rsidRPr="00AD7234">
        <w:rPr>
          <w:sz w:val="28"/>
          <w:szCs w:val="28"/>
        </w:rPr>
        <w:t xml:space="preserve">        Руководствуясь </w:t>
      </w:r>
      <w:r w:rsidR="00AD7234" w:rsidRPr="00AD7234">
        <w:rPr>
          <w:sz w:val="28"/>
          <w:szCs w:val="28"/>
        </w:rPr>
        <w:t>Законом города</w:t>
      </w:r>
      <w:r w:rsidRPr="00AD7234">
        <w:rPr>
          <w:sz w:val="28"/>
          <w:szCs w:val="28"/>
        </w:rPr>
        <w:t xml:space="preserve"> Москвы от 6 ноября 2002 года № 56 «Об</w:t>
      </w:r>
      <w:r w:rsidR="00AD7234">
        <w:rPr>
          <w:sz w:val="28"/>
          <w:szCs w:val="28"/>
        </w:rPr>
        <w:t xml:space="preserve"> </w:t>
      </w:r>
      <w:r w:rsidRPr="00AD7234">
        <w:rPr>
          <w:sz w:val="28"/>
          <w:szCs w:val="28"/>
        </w:rPr>
        <w:t>организации местного самоуправления в городе Москве»,</w:t>
      </w:r>
      <w:r w:rsidR="00AD7234">
        <w:rPr>
          <w:sz w:val="28"/>
          <w:szCs w:val="28"/>
        </w:rPr>
        <w:t xml:space="preserve"> </w:t>
      </w:r>
      <w:r w:rsidRPr="00AD7234">
        <w:rPr>
          <w:sz w:val="28"/>
          <w:szCs w:val="28"/>
        </w:rPr>
        <w:t xml:space="preserve">Уставом муниципального округа </w:t>
      </w:r>
      <w:r w:rsidR="00AD7234" w:rsidRPr="00AD7234">
        <w:rPr>
          <w:sz w:val="28"/>
          <w:szCs w:val="28"/>
        </w:rPr>
        <w:t>Черемушки,</w:t>
      </w:r>
      <w:r w:rsidRPr="00AD7234">
        <w:rPr>
          <w:sz w:val="28"/>
          <w:szCs w:val="28"/>
        </w:rPr>
        <w:t> </w:t>
      </w:r>
      <w:r w:rsidRPr="00AD7234">
        <w:rPr>
          <w:b/>
          <w:sz w:val="28"/>
          <w:szCs w:val="28"/>
        </w:rPr>
        <w:t xml:space="preserve">Совет депутатов </w:t>
      </w:r>
      <w:r w:rsidR="00AD7234" w:rsidRPr="00AD7234">
        <w:rPr>
          <w:b/>
          <w:sz w:val="28"/>
          <w:szCs w:val="28"/>
        </w:rPr>
        <w:t xml:space="preserve">муниципального округа Черемушки </w:t>
      </w:r>
      <w:r w:rsidRPr="00AD7234">
        <w:rPr>
          <w:b/>
          <w:sz w:val="28"/>
          <w:szCs w:val="28"/>
        </w:rPr>
        <w:t>решил:</w:t>
      </w:r>
    </w:p>
    <w:p w:rsidR="00062CB5" w:rsidRPr="00AD7234" w:rsidRDefault="00062CB5" w:rsidP="00AD7234">
      <w:pPr>
        <w:rPr>
          <w:b/>
          <w:sz w:val="28"/>
          <w:szCs w:val="28"/>
        </w:rPr>
      </w:pPr>
      <w:r w:rsidRPr="00AD7234">
        <w:rPr>
          <w:b/>
          <w:sz w:val="28"/>
          <w:szCs w:val="28"/>
        </w:rPr>
        <w:t> </w:t>
      </w:r>
    </w:p>
    <w:p w:rsidR="00062CB5" w:rsidRPr="00AD7234" w:rsidRDefault="00062CB5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 xml:space="preserve">1. Утвердить Положение о </w:t>
      </w:r>
      <w:r w:rsidR="00AD7234" w:rsidRPr="00AD7234">
        <w:rPr>
          <w:sz w:val="28"/>
          <w:szCs w:val="28"/>
        </w:rPr>
        <w:t xml:space="preserve">Регламентной рабочей групп </w:t>
      </w:r>
      <w:r w:rsidRPr="00AD7234">
        <w:rPr>
          <w:sz w:val="28"/>
          <w:szCs w:val="28"/>
        </w:rPr>
        <w:t xml:space="preserve">Совета депутатов муниципального округа </w:t>
      </w:r>
      <w:r w:rsidR="00AD7234" w:rsidRPr="00AD7234">
        <w:rPr>
          <w:sz w:val="28"/>
          <w:szCs w:val="28"/>
        </w:rPr>
        <w:t>Черемушки</w:t>
      </w:r>
      <w:r w:rsidRPr="00AD7234">
        <w:rPr>
          <w:sz w:val="28"/>
          <w:szCs w:val="28"/>
        </w:rPr>
        <w:t xml:space="preserve"> (Приложение).</w:t>
      </w:r>
    </w:p>
    <w:p w:rsidR="00062CB5" w:rsidRPr="00AD7234" w:rsidRDefault="00AD7234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>2</w:t>
      </w:r>
      <w:r w:rsidR="00062CB5" w:rsidRPr="00AD7234">
        <w:rPr>
          <w:sz w:val="28"/>
          <w:szCs w:val="28"/>
        </w:rPr>
        <w:t>. Настоящее решение вступает в силу со дня его принятия. </w:t>
      </w:r>
    </w:p>
    <w:p w:rsidR="00062CB5" w:rsidRPr="00AD7234" w:rsidRDefault="00AD7234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>3</w:t>
      </w:r>
      <w:r w:rsidR="00062CB5" w:rsidRPr="00AD7234">
        <w:rPr>
          <w:sz w:val="28"/>
          <w:szCs w:val="28"/>
        </w:rPr>
        <w:t>. Опубликовать настоящее решение в бюллетене «М</w:t>
      </w:r>
      <w:r w:rsidRPr="00AD7234">
        <w:rPr>
          <w:sz w:val="28"/>
          <w:szCs w:val="28"/>
        </w:rPr>
        <w:t>униципальный вестник района Черемушки</w:t>
      </w:r>
      <w:r w:rsidR="00062CB5" w:rsidRPr="00AD7234">
        <w:rPr>
          <w:sz w:val="28"/>
          <w:szCs w:val="28"/>
        </w:rPr>
        <w:t>» </w:t>
      </w:r>
    </w:p>
    <w:p w:rsidR="00062CB5" w:rsidRPr="00AD7234" w:rsidRDefault="00AD7234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>4</w:t>
      </w:r>
      <w:r w:rsidR="00062CB5" w:rsidRPr="00AD7234">
        <w:rPr>
          <w:sz w:val="28"/>
          <w:szCs w:val="28"/>
        </w:rPr>
        <w:t>. Контроль за исполнением настоящего решения возложить на главу    муниципального     округа   </w:t>
      </w:r>
      <w:r w:rsidRPr="00AD7234">
        <w:rPr>
          <w:sz w:val="28"/>
          <w:szCs w:val="28"/>
        </w:rPr>
        <w:t>Черемушки Минаеву Е.В.</w:t>
      </w:r>
    </w:p>
    <w:p w:rsidR="00062CB5" w:rsidRPr="00AD7234" w:rsidRDefault="00062CB5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> </w:t>
      </w:r>
    </w:p>
    <w:p w:rsidR="00062CB5" w:rsidRPr="00AD7234" w:rsidRDefault="00062CB5" w:rsidP="00AD7234">
      <w:pPr>
        <w:jc w:val="both"/>
        <w:rPr>
          <w:b/>
          <w:sz w:val="28"/>
          <w:szCs w:val="28"/>
        </w:rPr>
      </w:pPr>
      <w:r w:rsidRPr="00AD7234">
        <w:rPr>
          <w:sz w:val="28"/>
          <w:szCs w:val="28"/>
        </w:rPr>
        <w:t> </w:t>
      </w:r>
      <w:r w:rsidRPr="00AD7234">
        <w:rPr>
          <w:b/>
          <w:sz w:val="28"/>
          <w:szCs w:val="28"/>
        </w:rPr>
        <w:t> </w:t>
      </w:r>
    </w:p>
    <w:p w:rsidR="00AD7234" w:rsidRPr="00AD7234" w:rsidRDefault="00062CB5" w:rsidP="00AD7234">
      <w:pPr>
        <w:rPr>
          <w:b/>
          <w:sz w:val="28"/>
          <w:szCs w:val="28"/>
        </w:rPr>
      </w:pPr>
      <w:r w:rsidRPr="00AD7234">
        <w:rPr>
          <w:b/>
          <w:sz w:val="28"/>
          <w:szCs w:val="28"/>
        </w:rPr>
        <w:t xml:space="preserve">Глава муниципального </w:t>
      </w:r>
    </w:p>
    <w:p w:rsidR="00062CB5" w:rsidRPr="00AD7234" w:rsidRDefault="00062CB5" w:rsidP="00AD7234">
      <w:pPr>
        <w:rPr>
          <w:b/>
          <w:sz w:val="28"/>
          <w:szCs w:val="28"/>
        </w:rPr>
      </w:pPr>
      <w:r w:rsidRPr="00AD7234">
        <w:rPr>
          <w:b/>
          <w:sz w:val="28"/>
          <w:szCs w:val="28"/>
        </w:rPr>
        <w:t xml:space="preserve">округа </w:t>
      </w:r>
      <w:r w:rsidR="00AD7234" w:rsidRPr="00AD7234">
        <w:rPr>
          <w:b/>
          <w:sz w:val="28"/>
          <w:szCs w:val="28"/>
        </w:rPr>
        <w:t xml:space="preserve">Черемушки </w:t>
      </w:r>
      <w:r w:rsidR="00AD7234">
        <w:rPr>
          <w:b/>
          <w:sz w:val="28"/>
          <w:szCs w:val="28"/>
        </w:rPr>
        <w:t xml:space="preserve">                                                                           </w:t>
      </w:r>
      <w:r w:rsidR="00AD7234" w:rsidRPr="00AD7234">
        <w:rPr>
          <w:b/>
          <w:sz w:val="28"/>
          <w:szCs w:val="28"/>
        </w:rPr>
        <w:t>Е.В. Минаева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r w:rsidRPr="00AD7234">
        <w:t> </w:t>
      </w:r>
    </w:p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>
      <w:bookmarkStart w:id="0" w:name="_GoBack"/>
      <w:bookmarkEnd w:id="0"/>
    </w:p>
    <w:p w:rsidR="00062CB5" w:rsidRPr="00AD7234" w:rsidRDefault="00062CB5" w:rsidP="00AD7234">
      <w:pPr>
        <w:ind w:left="5529"/>
        <w:jc w:val="both"/>
      </w:pPr>
      <w:r w:rsidRPr="00AD7234">
        <w:t>Приложение</w:t>
      </w:r>
    </w:p>
    <w:p w:rsidR="00062CB5" w:rsidRPr="00AD7234" w:rsidRDefault="00062CB5" w:rsidP="00AD7234">
      <w:pPr>
        <w:ind w:left="5529"/>
        <w:jc w:val="both"/>
      </w:pPr>
      <w:r w:rsidRPr="00AD7234">
        <w:t>к решению Совета депутатов</w:t>
      </w:r>
      <w:r w:rsidR="00AD7234">
        <w:t xml:space="preserve"> </w:t>
      </w:r>
      <w:r w:rsidRPr="00AD7234">
        <w:t xml:space="preserve">муниципального округа </w:t>
      </w:r>
      <w:r w:rsidR="00AD7234">
        <w:t>Черемушки</w:t>
      </w:r>
      <w:r w:rsidRPr="00AD7234">
        <w:t>   </w:t>
      </w:r>
    </w:p>
    <w:p w:rsidR="00062CB5" w:rsidRPr="00AD7234" w:rsidRDefault="00062CB5" w:rsidP="00AD7234">
      <w:pPr>
        <w:ind w:left="5529"/>
        <w:jc w:val="both"/>
      </w:pPr>
      <w:r w:rsidRPr="00AD7234">
        <w:t>от 2</w:t>
      </w:r>
      <w:r w:rsidR="00AD7234">
        <w:t>1.06.2018</w:t>
      </w:r>
      <w:r w:rsidRPr="00AD7234">
        <w:t xml:space="preserve"> № </w:t>
      </w:r>
      <w:r w:rsidR="00AD7234">
        <w:t>9</w:t>
      </w:r>
      <w:r w:rsidRPr="00AD7234">
        <w:t>/</w:t>
      </w:r>
      <w:r w:rsidR="00AD7234">
        <w:t>9</w:t>
      </w:r>
    </w:p>
    <w:p w:rsidR="00402082" w:rsidRPr="00A644E5" w:rsidRDefault="00402082" w:rsidP="00215C3A">
      <w:pPr>
        <w:ind w:firstLine="5103"/>
        <w:rPr>
          <w:sz w:val="28"/>
          <w:szCs w:val="28"/>
        </w:rPr>
      </w:pPr>
    </w:p>
    <w:p w:rsidR="00A50C4F" w:rsidRPr="00A644E5" w:rsidRDefault="00A50C4F">
      <w:pPr>
        <w:rPr>
          <w:szCs w:val="24"/>
        </w:rPr>
      </w:pPr>
    </w:p>
    <w:p w:rsidR="00A50C4F" w:rsidRPr="00A644E5" w:rsidRDefault="00402082" w:rsidP="00A50C4F">
      <w:pPr>
        <w:tabs>
          <w:tab w:val="left" w:pos="720"/>
        </w:tabs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 xml:space="preserve">Положение о </w:t>
      </w:r>
      <w:r w:rsidR="00A50C4F" w:rsidRPr="00A644E5">
        <w:rPr>
          <w:b/>
          <w:sz w:val="28"/>
          <w:szCs w:val="28"/>
        </w:rPr>
        <w:t xml:space="preserve">Регламентной рабочей группе Совета депутатов муниципального округа Черемушки в городе Москве 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rPr>
          <w:szCs w:val="24"/>
        </w:rPr>
      </w:pPr>
      <w:r w:rsidRPr="00A644E5">
        <w:rPr>
          <w:szCs w:val="24"/>
        </w:rPr>
        <w:t> </w:t>
      </w:r>
    </w:p>
    <w:p w:rsidR="00402082" w:rsidRPr="00A644E5" w:rsidRDefault="00DC2ADA" w:rsidP="00305631">
      <w:pPr>
        <w:tabs>
          <w:tab w:val="left" w:pos="720"/>
        </w:tabs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>I. Общие положения</w:t>
      </w:r>
    </w:p>
    <w:p w:rsidR="00402082" w:rsidRPr="00A644E5" w:rsidRDefault="00402082" w:rsidP="00DC2ADA">
      <w:pPr>
        <w:shd w:val="clear" w:color="auto" w:fill="FFFFFF"/>
        <w:spacing w:line="270" w:lineRule="atLeast"/>
        <w:ind w:firstLine="720"/>
        <w:rPr>
          <w:szCs w:val="24"/>
        </w:rPr>
      </w:pPr>
      <w:r w:rsidRPr="00A644E5">
        <w:rPr>
          <w:b/>
          <w:bCs/>
          <w:szCs w:val="24"/>
        </w:rPr>
        <w:t> </w:t>
      </w:r>
      <w:r w:rsidR="00A354D3" w:rsidRPr="00A644E5">
        <w:rPr>
          <w:bCs/>
          <w:szCs w:val="24"/>
        </w:rPr>
        <w:t>1.</w:t>
      </w:r>
      <w:r w:rsidRPr="00A644E5">
        <w:rPr>
          <w:szCs w:val="24"/>
        </w:rPr>
        <w:t>1.  </w:t>
      </w:r>
      <w:r w:rsidR="00A50C4F" w:rsidRPr="00A644E5">
        <w:rPr>
          <w:szCs w:val="24"/>
        </w:rPr>
        <w:t>РРГ</w:t>
      </w:r>
      <w:r w:rsidRPr="00A644E5">
        <w:rPr>
          <w:szCs w:val="24"/>
        </w:rPr>
        <w:t xml:space="preserve"> является рабочим органом </w:t>
      </w:r>
      <w:r w:rsidR="00A50C4F" w:rsidRPr="00A644E5">
        <w:rPr>
          <w:szCs w:val="24"/>
        </w:rPr>
        <w:t>Совета депутатов муниципального округа Черемушки (далее – СД МО)</w:t>
      </w:r>
      <w:r w:rsidRPr="00A644E5">
        <w:rPr>
          <w:szCs w:val="24"/>
        </w:rPr>
        <w:t xml:space="preserve"> и образуется на срок полномочий депутатов </w:t>
      </w:r>
      <w:r w:rsidR="00AE1113" w:rsidRPr="00A644E5">
        <w:rPr>
          <w:szCs w:val="24"/>
        </w:rPr>
        <w:t>Совета депутатов</w:t>
      </w:r>
      <w:r w:rsidRPr="00A644E5">
        <w:rPr>
          <w:szCs w:val="24"/>
        </w:rPr>
        <w:t xml:space="preserve"> очередного созыва.</w:t>
      </w:r>
    </w:p>
    <w:p w:rsidR="00402082" w:rsidRPr="00A644E5" w:rsidRDefault="00A354D3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1.</w:t>
      </w:r>
      <w:r w:rsidR="00402082" w:rsidRPr="00A644E5">
        <w:rPr>
          <w:szCs w:val="24"/>
        </w:rPr>
        <w:t>2.  </w:t>
      </w:r>
      <w:r w:rsidR="00A50C4F" w:rsidRPr="00A644E5">
        <w:rPr>
          <w:szCs w:val="24"/>
        </w:rPr>
        <w:t>РРГ</w:t>
      </w:r>
      <w:r w:rsidR="00402082" w:rsidRPr="00A644E5">
        <w:rPr>
          <w:szCs w:val="24"/>
        </w:rPr>
        <w:t xml:space="preserve"> в своей деятельности руководствуется действующим законодательством Российской Федерации, законами города Москвы, уставом</w:t>
      </w:r>
      <w:r w:rsidR="00A50C4F" w:rsidRPr="00A644E5">
        <w:rPr>
          <w:szCs w:val="24"/>
        </w:rPr>
        <w:t xml:space="preserve"> МО Черемушки</w:t>
      </w:r>
      <w:r w:rsidR="00402082" w:rsidRPr="00A644E5">
        <w:rPr>
          <w:szCs w:val="24"/>
        </w:rPr>
        <w:t xml:space="preserve">, регламентом </w:t>
      </w:r>
      <w:r w:rsidR="00A50C4F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, настоящим Положением и решениями (протокольными решениями) </w:t>
      </w:r>
      <w:r w:rsidR="00A50C4F" w:rsidRPr="00A644E5">
        <w:rPr>
          <w:szCs w:val="24"/>
        </w:rPr>
        <w:t>СД МО</w:t>
      </w:r>
      <w:r w:rsidR="00402082" w:rsidRPr="00A644E5">
        <w:rPr>
          <w:szCs w:val="24"/>
        </w:rPr>
        <w:t>.</w:t>
      </w:r>
    </w:p>
    <w:p w:rsidR="00402082" w:rsidRPr="00A644E5" w:rsidRDefault="00A354D3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1.</w:t>
      </w:r>
      <w:r w:rsidR="00402082" w:rsidRPr="00A644E5">
        <w:rPr>
          <w:szCs w:val="24"/>
        </w:rPr>
        <w:t xml:space="preserve">3. Формирование </w:t>
      </w:r>
      <w:r w:rsidR="00A50C4F" w:rsidRPr="00A644E5">
        <w:rPr>
          <w:szCs w:val="24"/>
        </w:rPr>
        <w:t>РРГ</w:t>
      </w:r>
      <w:r w:rsidR="00402082" w:rsidRPr="00A644E5">
        <w:rPr>
          <w:szCs w:val="24"/>
        </w:rPr>
        <w:t xml:space="preserve">, утверждение ее персонального состава, </w:t>
      </w:r>
      <w:r w:rsidR="00A50C4F" w:rsidRPr="00A644E5">
        <w:rPr>
          <w:szCs w:val="24"/>
        </w:rPr>
        <w:t xml:space="preserve">а также </w:t>
      </w:r>
      <w:r w:rsidR="00402082" w:rsidRPr="00A644E5">
        <w:rPr>
          <w:szCs w:val="24"/>
        </w:rPr>
        <w:t xml:space="preserve">внесение изменений в него, осуществляется решениями </w:t>
      </w:r>
      <w:r w:rsidR="00A50C4F" w:rsidRPr="00A644E5">
        <w:rPr>
          <w:szCs w:val="24"/>
        </w:rPr>
        <w:t>СД МО</w:t>
      </w:r>
      <w:r w:rsidR="00BB4C9B" w:rsidRPr="00A644E5">
        <w:rPr>
          <w:szCs w:val="24"/>
        </w:rPr>
        <w:t>.</w:t>
      </w:r>
    </w:p>
    <w:p w:rsidR="00402082" w:rsidRPr="00A644E5" w:rsidRDefault="00A354D3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1.</w:t>
      </w:r>
      <w:r w:rsidR="00402082" w:rsidRPr="00A644E5">
        <w:rPr>
          <w:szCs w:val="24"/>
        </w:rPr>
        <w:t xml:space="preserve">4. За </w:t>
      </w:r>
      <w:r w:rsidR="00AE1113" w:rsidRPr="00A644E5">
        <w:rPr>
          <w:szCs w:val="24"/>
        </w:rPr>
        <w:t>регламентной рабочей группой</w:t>
      </w:r>
      <w:r w:rsidR="00402082" w:rsidRPr="00A644E5">
        <w:rPr>
          <w:szCs w:val="24"/>
        </w:rPr>
        <w:t xml:space="preserve"> закреплено официальное сокращенное наименование </w:t>
      </w:r>
      <w:r w:rsidR="00A50C4F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</w:p>
    <w:p w:rsidR="00402082" w:rsidRPr="00A644E5" w:rsidRDefault="00DC2ADA" w:rsidP="00215C3A">
      <w:pPr>
        <w:shd w:val="clear" w:color="auto" w:fill="FFFFFF"/>
        <w:spacing w:line="270" w:lineRule="atLeast"/>
        <w:ind w:firstLine="720"/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>II.</w:t>
      </w:r>
      <w:r w:rsidR="003B08F1" w:rsidRPr="00A644E5">
        <w:rPr>
          <w:b/>
          <w:sz w:val="28"/>
          <w:szCs w:val="28"/>
        </w:rPr>
        <w:t xml:space="preserve"> Основная задача</w:t>
      </w:r>
      <w:r w:rsidR="00BB4C9B" w:rsidRPr="00A644E5">
        <w:rPr>
          <w:b/>
          <w:sz w:val="28"/>
          <w:szCs w:val="28"/>
        </w:rPr>
        <w:t>,</w:t>
      </w:r>
      <w:r w:rsidR="00402082" w:rsidRPr="00A644E5">
        <w:rPr>
          <w:b/>
          <w:sz w:val="28"/>
          <w:szCs w:val="28"/>
        </w:rPr>
        <w:t xml:space="preserve"> предметы</w:t>
      </w:r>
      <w:r w:rsidR="00BB4C9B" w:rsidRPr="00A644E5">
        <w:rPr>
          <w:b/>
          <w:sz w:val="28"/>
          <w:szCs w:val="28"/>
        </w:rPr>
        <w:t xml:space="preserve"> и вопросы</w:t>
      </w:r>
      <w:r w:rsidR="00402082" w:rsidRPr="00A644E5">
        <w:rPr>
          <w:b/>
          <w:sz w:val="28"/>
          <w:szCs w:val="28"/>
        </w:rPr>
        <w:t xml:space="preserve"> ведения </w:t>
      </w:r>
      <w:r w:rsidR="00A50C4F" w:rsidRPr="00A644E5">
        <w:rPr>
          <w:b/>
          <w:sz w:val="28"/>
          <w:szCs w:val="28"/>
        </w:rPr>
        <w:t>РРГ</w:t>
      </w:r>
    </w:p>
    <w:p w:rsidR="00B23B2F" w:rsidRPr="00A644E5" w:rsidRDefault="00402082" w:rsidP="00DC2ADA">
      <w:pPr>
        <w:tabs>
          <w:tab w:val="left" w:pos="720"/>
        </w:tabs>
        <w:jc w:val="center"/>
        <w:rPr>
          <w:szCs w:val="24"/>
        </w:rPr>
      </w:pPr>
      <w:r w:rsidRPr="00A644E5">
        <w:rPr>
          <w:b/>
          <w:sz w:val="28"/>
          <w:szCs w:val="28"/>
        </w:rPr>
        <w:t> </w:t>
      </w:r>
      <w:r w:rsidR="003B08F1" w:rsidRPr="00A644E5">
        <w:rPr>
          <w:szCs w:val="24"/>
        </w:rPr>
        <w:t>Основной задачей РРГ является</w:t>
      </w:r>
      <w:r w:rsidR="003B08F1" w:rsidRPr="00A644E5">
        <w:rPr>
          <w:sz w:val="28"/>
          <w:szCs w:val="28"/>
        </w:rPr>
        <w:t xml:space="preserve"> </w:t>
      </w:r>
      <w:r w:rsidR="003B08F1" w:rsidRPr="00A644E5">
        <w:rPr>
          <w:szCs w:val="24"/>
        </w:rPr>
        <w:t>ф</w:t>
      </w:r>
      <w:r w:rsidR="00B23B2F" w:rsidRPr="00A644E5">
        <w:rPr>
          <w:szCs w:val="24"/>
        </w:rPr>
        <w:t xml:space="preserve">ормирование повестки дня заседаний </w:t>
      </w:r>
      <w:r w:rsidR="00A50C4F" w:rsidRPr="00A644E5">
        <w:rPr>
          <w:szCs w:val="24"/>
        </w:rPr>
        <w:t>СД МО</w:t>
      </w:r>
    </w:p>
    <w:p w:rsidR="00B23B2F" w:rsidRPr="00A644E5" w:rsidRDefault="00A354D3" w:rsidP="00A354D3">
      <w:pPr>
        <w:shd w:val="clear" w:color="auto" w:fill="FFFFFF"/>
        <w:spacing w:line="270" w:lineRule="atLeast"/>
        <w:ind w:left="720"/>
        <w:jc w:val="both"/>
        <w:rPr>
          <w:szCs w:val="24"/>
        </w:rPr>
      </w:pPr>
      <w:r w:rsidRPr="00A644E5">
        <w:rPr>
          <w:szCs w:val="24"/>
        </w:rPr>
        <w:t>1.2.</w:t>
      </w:r>
      <w:r w:rsidR="00B23B2F" w:rsidRPr="00A644E5">
        <w:rPr>
          <w:szCs w:val="24"/>
        </w:rPr>
        <w:t>Р</w:t>
      </w:r>
      <w:r w:rsidR="00402082" w:rsidRPr="00A644E5">
        <w:rPr>
          <w:szCs w:val="24"/>
        </w:rPr>
        <w:t>ассмотрение проектов нормативно-правовых актов</w:t>
      </w:r>
      <w:r w:rsidR="00B23B2F" w:rsidRPr="00A644E5">
        <w:rPr>
          <w:szCs w:val="24"/>
        </w:rPr>
        <w:t>, обращений и другой информации</w:t>
      </w:r>
    </w:p>
    <w:p w:rsidR="00B23B2F" w:rsidRPr="00A644E5" w:rsidRDefault="00402082" w:rsidP="00B23B2F">
      <w:pPr>
        <w:shd w:val="clear" w:color="auto" w:fill="FFFFFF"/>
        <w:spacing w:line="270" w:lineRule="atLeast"/>
        <w:jc w:val="both"/>
        <w:rPr>
          <w:szCs w:val="24"/>
        </w:rPr>
      </w:pPr>
      <w:r w:rsidRPr="00A644E5">
        <w:rPr>
          <w:szCs w:val="24"/>
        </w:rPr>
        <w:t>для подготовки заседаний</w:t>
      </w:r>
      <w:r w:rsidR="00B23B2F" w:rsidRPr="00A644E5">
        <w:rPr>
          <w:szCs w:val="24"/>
        </w:rPr>
        <w:t xml:space="preserve"> </w:t>
      </w:r>
      <w:r w:rsidR="00A50C4F" w:rsidRPr="00A644E5">
        <w:rPr>
          <w:szCs w:val="24"/>
        </w:rPr>
        <w:t>СД МО</w:t>
      </w:r>
      <w:r w:rsidR="00B23B2F" w:rsidRPr="00A644E5">
        <w:rPr>
          <w:szCs w:val="24"/>
        </w:rPr>
        <w:t>.</w:t>
      </w:r>
    </w:p>
    <w:p w:rsidR="00402082" w:rsidRPr="00A644E5" w:rsidRDefault="00402082" w:rsidP="00B23B2F">
      <w:pPr>
        <w:shd w:val="clear" w:color="auto" w:fill="FFFFFF"/>
        <w:spacing w:line="270" w:lineRule="atLeast"/>
        <w:jc w:val="both"/>
        <w:rPr>
          <w:szCs w:val="24"/>
        </w:rPr>
      </w:pPr>
      <w:r w:rsidRPr="00A644E5">
        <w:rPr>
          <w:szCs w:val="24"/>
        </w:rPr>
        <w:t xml:space="preserve"> </w:t>
      </w:r>
      <w:r w:rsidR="00A354D3" w:rsidRPr="00A644E5">
        <w:rPr>
          <w:szCs w:val="24"/>
        </w:rPr>
        <w:tab/>
        <w:t>2.2</w:t>
      </w:r>
      <w:r w:rsidR="00B23B2F" w:rsidRPr="00A644E5">
        <w:rPr>
          <w:szCs w:val="24"/>
        </w:rPr>
        <w:t>. В</w:t>
      </w:r>
      <w:r w:rsidRPr="00A644E5">
        <w:rPr>
          <w:szCs w:val="24"/>
        </w:rPr>
        <w:t>н</w:t>
      </w:r>
      <w:r w:rsidR="00B23B2F" w:rsidRPr="00A644E5">
        <w:rPr>
          <w:szCs w:val="24"/>
        </w:rPr>
        <w:t>есение уточнений</w:t>
      </w:r>
      <w:r w:rsidRPr="00A644E5">
        <w:rPr>
          <w:szCs w:val="24"/>
        </w:rPr>
        <w:t xml:space="preserve"> в проекты протоколов заседаний </w:t>
      </w:r>
      <w:r w:rsidR="00A50C4F" w:rsidRPr="00A644E5">
        <w:rPr>
          <w:szCs w:val="24"/>
        </w:rPr>
        <w:t>СД МО</w:t>
      </w:r>
      <w:r w:rsidRPr="00A644E5">
        <w:rPr>
          <w:szCs w:val="24"/>
        </w:rPr>
        <w:t xml:space="preserve">, подготовленных </w:t>
      </w:r>
      <w:r w:rsidR="00A50C4F" w:rsidRPr="00A644E5">
        <w:rPr>
          <w:szCs w:val="24"/>
        </w:rPr>
        <w:t>Аппаратом СД МО</w:t>
      </w:r>
      <w:r w:rsidRPr="00A644E5">
        <w:rPr>
          <w:szCs w:val="24"/>
        </w:rPr>
        <w:t>, представл</w:t>
      </w:r>
      <w:r w:rsidR="00B23B2F" w:rsidRPr="00A644E5">
        <w:rPr>
          <w:szCs w:val="24"/>
        </w:rPr>
        <w:t xml:space="preserve">ение </w:t>
      </w:r>
      <w:r w:rsidR="00784339" w:rsidRPr="00A644E5">
        <w:rPr>
          <w:szCs w:val="24"/>
        </w:rPr>
        <w:t>уточненных проектов</w:t>
      </w:r>
      <w:r w:rsidR="00B23B2F" w:rsidRPr="00A644E5">
        <w:rPr>
          <w:szCs w:val="24"/>
        </w:rPr>
        <w:t xml:space="preserve"> протоколов на</w:t>
      </w:r>
      <w:r w:rsidRPr="00A644E5">
        <w:rPr>
          <w:szCs w:val="24"/>
        </w:rPr>
        <w:t xml:space="preserve"> согласовани</w:t>
      </w:r>
      <w:r w:rsidR="00B23B2F" w:rsidRPr="00A644E5">
        <w:rPr>
          <w:szCs w:val="24"/>
        </w:rPr>
        <w:t>е депутатам</w:t>
      </w:r>
      <w:r w:rsidRPr="00A644E5">
        <w:rPr>
          <w:szCs w:val="24"/>
        </w:rPr>
        <w:t xml:space="preserve">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 xml:space="preserve">.  </w:t>
      </w:r>
    </w:p>
    <w:p w:rsidR="00402082" w:rsidRPr="00A644E5" w:rsidRDefault="00A354D3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2.3</w:t>
      </w:r>
      <w:r w:rsidR="00BB4C9B" w:rsidRPr="00A644E5">
        <w:rPr>
          <w:szCs w:val="24"/>
        </w:rPr>
        <w:t>. Вопросами</w:t>
      </w:r>
      <w:r w:rsidR="00402082" w:rsidRPr="00A644E5">
        <w:rPr>
          <w:szCs w:val="24"/>
        </w:rPr>
        <w:t xml:space="preserve"> ведения </w:t>
      </w:r>
      <w:r w:rsidR="001B0CF3" w:rsidRPr="00A644E5">
        <w:rPr>
          <w:szCs w:val="24"/>
        </w:rPr>
        <w:t>РРГ</w:t>
      </w:r>
      <w:r w:rsidR="00402082" w:rsidRPr="00A644E5">
        <w:rPr>
          <w:szCs w:val="24"/>
        </w:rPr>
        <w:t xml:space="preserve"> являются: 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 xml:space="preserve">- разработка проекта устава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 xml:space="preserve"> и внесение в него изменений и дополнений; 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 xml:space="preserve"> - подготовка предложений по организации работы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 xml:space="preserve">, планов работы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 xml:space="preserve"> и повесток дня заседаний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 xml:space="preserve">; 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 xml:space="preserve">- </w:t>
      </w:r>
      <w:r w:rsidR="00C31932" w:rsidRPr="00A644E5">
        <w:rPr>
          <w:szCs w:val="24"/>
        </w:rPr>
        <w:t xml:space="preserve"> </w:t>
      </w:r>
      <w:r w:rsidRPr="00A644E5">
        <w:rPr>
          <w:szCs w:val="24"/>
        </w:rPr>
        <w:t xml:space="preserve">внесение уточнений и контроль за подписанием протоколов заседаний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>;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 xml:space="preserve">- осуществление контроля за соблюдением депутатами Регламента </w:t>
      </w:r>
      <w:r w:rsidR="001B0CF3" w:rsidRPr="00A644E5">
        <w:rPr>
          <w:szCs w:val="24"/>
        </w:rPr>
        <w:t>СД МО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 w:rsidRPr="00A644E5">
        <w:rPr>
          <w:szCs w:val="24"/>
        </w:rPr>
        <w:t xml:space="preserve">- подготовка предложений об участии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 xml:space="preserve"> в ассоциациях и союзах муниципальных образований; 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 xml:space="preserve">- подготовка предложений по учреждению почетных званий, грамот, дипломов и знаков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 xml:space="preserve"> и награждения ими физических и юридических лиц;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 xml:space="preserve">- выступает с инициативой назначения и согласования с депутатами даты и времени проведения внеочередных заседаний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>;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 xml:space="preserve">- иные вопросы по поручению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>.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</w:p>
    <w:p w:rsidR="00402082" w:rsidRPr="00A644E5" w:rsidRDefault="00402082" w:rsidP="006728C0">
      <w:pPr>
        <w:numPr>
          <w:ilvl w:val="0"/>
          <w:numId w:val="23"/>
        </w:num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 xml:space="preserve">Функции </w:t>
      </w:r>
      <w:r w:rsidR="001B0CF3" w:rsidRPr="00A644E5">
        <w:rPr>
          <w:b/>
          <w:sz w:val="28"/>
          <w:szCs w:val="28"/>
        </w:rPr>
        <w:t>РРГ</w:t>
      </w:r>
    </w:p>
    <w:p w:rsidR="00402082" w:rsidRPr="00A644E5" w:rsidRDefault="00402082" w:rsidP="006728C0">
      <w:pPr>
        <w:shd w:val="clear" w:color="auto" w:fill="FFFFFF"/>
        <w:spacing w:line="270" w:lineRule="atLeast"/>
        <w:ind w:firstLine="720"/>
        <w:rPr>
          <w:szCs w:val="24"/>
        </w:rPr>
      </w:pPr>
      <w:r w:rsidRPr="00A644E5">
        <w:rPr>
          <w:b/>
          <w:bCs/>
          <w:szCs w:val="24"/>
        </w:rPr>
        <w:t> </w:t>
      </w:r>
      <w:r w:rsidRPr="00A644E5">
        <w:rPr>
          <w:szCs w:val="24"/>
        </w:rPr>
        <w:t xml:space="preserve">В </w:t>
      </w:r>
      <w:r w:rsidR="00A354D3" w:rsidRPr="00A644E5">
        <w:rPr>
          <w:szCs w:val="24"/>
        </w:rPr>
        <w:t>соответствии со своими функциями</w:t>
      </w:r>
      <w:r w:rsidRPr="00A644E5">
        <w:rPr>
          <w:szCs w:val="24"/>
        </w:rPr>
        <w:t xml:space="preserve"> </w:t>
      </w:r>
      <w:r w:rsidR="001B0CF3" w:rsidRPr="00A644E5">
        <w:rPr>
          <w:szCs w:val="24"/>
        </w:rPr>
        <w:t>РРГ</w:t>
      </w:r>
      <w:r w:rsidRPr="00A644E5">
        <w:rPr>
          <w:szCs w:val="24"/>
        </w:rPr>
        <w:t xml:space="preserve"> осуществляет:</w:t>
      </w:r>
    </w:p>
    <w:p w:rsidR="00EB081F" w:rsidRPr="00A644E5" w:rsidRDefault="00A354D3" w:rsidP="00EB081F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</w:t>
      </w:r>
      <w:r w:rsidR="00EB081F" w:rsidRPr="00A644E5">
        <w:rPr>
          <w:szCs w:val="24"/>
        </w:rPr>
        <w:t xml:space="preserve">1. Подготовку материалов к заседанию </w:t>
      </w:r>
      <w:r w:rsidR="001B0CF3" w:rsidRPr="00A644E5">
        <w:rPr>
          <w:szCs w:val="24"/>
        </w:rPr>
        <w:t>СД МО</w:t>
      </w:r>
      <w:r w:rsidR="00EB081F" w:rsidRPr="00A644E5">
        <w:rPr>
          <w:szCs w:val="24"/>
        </w:rPr>
        <w:t xml:space="preserve"> по вопросам своего ведения.</w:t>
      </w:r>
    </w:p>
    <w:p w:rsidR="00EB081F" w:rsidRPr="00A644E5" w:rsidRDefault="00A354D3" w:rsidP="00EB081F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</w:t>
      </w:r>
      <w:r w:rsidR="00EB081F" w:rsidRPr="00A644E5">
        <w:rPr>
          <w:szCs w:val="24"/>
        </w:rPr>
        <w:t>.</w:t>
      </w:r>
      <w:r w:rsidRPr="00A644E5">
        <w:rPr>
          <w:szCs w:val="24"/>
        </w:rPr>
        <w:t>2</w:t>
      </w:r>
      <w:r w:rsidR="00EB081F" w:rsidRPr="00A644E5">
        <w:rPr>
          <w:szCs w:val="24"/>
        </w:rPr>
        <w:t xml:space="preserve"> Внесение вопросов на повестку дня заседания </w:t>
      </w:r>
      <w:r w:rsidR="001B0CF3" w:rsidRPr="00A644E5">
        <w:rPr>
          <w:szCs w:val="24"/>
        </w:rPr>
        <w:t>СД МО</w:t>
      </w:r>
      <w:r w:rsidR="00EB081F" w:rsidRPr="00A644E5">
        <w:rPr>
          <w:szCs w:val="24"/>
        </w:rPr>
        <w:t xml:space="preserve"> на основании Устава </w:t>
      </w:r>
      <w:r w:rsidR="001B0CF3" w:rsidRPr="00A644E5">
        <w:rPr>
          <w:szCs w:val="24"/>
        </w:rPr>
        <w:t>МО Черемушки</w:t>
      </w:r>
      <w:r w:rsidR="00EB081F" w:rsidRPr="00A644E5">
        <w:rPr>
          <w:szCs w:val="24"/>
        </w:rPr>
        <w:t xml:space="preserve"> и Регламента </w:t>
      </w:r>
      <w:r w:rsidR="001B0CF3" w:rsidRPr="00A644E5">
        <w:rPr>
          <w:szCs w:val="24"/>
        </w:rPr>
        <w:t>СД МО</w:t>
      </w:r>
      <w:r w:rsidR="00EB081F" w:rsidRPr="00A644E5">
        <w:rPr>
          <w:szCs w:val="24"/>
        </w:rPr>
        <w:t xml:space="preserve"> в следующем порядке:</w:t>
      </w:r>
    </w:p>
    <w:p w:rsidR="00402082" w:rsidRPr="00A644E5" w:rsidRDefault="00A354D3" w:rsidP="009A54FC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3.3</w:t>
      </w:r>
      <w:r w:rsidR="00402082" w:rsidRPr="00A644E5">
        <w:rPr>
          <w:szCs w:val="24"/>
        </w:rPr>
        <w:t>. Лицо, обладающее правом внесения вопроса на повестку дня, предоставляет: сформулированный вопрос, начинающийся с предлога «О» или «Об», краткое описание сути проблемы и возможные варианты её решения.</w:t>
      </w:r>
    </w:p>
    <w:p w:rsidR="008727EB" w:rsidRPr="00A644E5" w:rsidRDefault="00A354D3" w:rsidP="009A54FC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lastRenderedPageBreak/>
        <w:t>3</w:t>
      </w:r>
      <w:r w:rsidR="00402082" w:rsidRPr="00A644E5">
        <w:rPr>
          <w:szCs w:val="24"/>
        </w:rPr>
        <w:t>.</w:t>
      </w:r>
      <w:r w:rsidRPr="00A644E5">
        <w:rPr>
          <w:szCs w:val="24"/>
        </w:rPr>
        <w:t>4</w:t>
      </w:r>
      <w:r w:rsidR="005D0CC3" w:rsidRPr="00A644E5">
        <w:rPr>
          <w:szCs w:val="24"/>
        </w:rPr>
        <w:t>.</w:t>
      </w:r>
      <w:r w:rsidR="00402082" w:rsidRPr="00A644E5">
        <w:rPr>
          <w:szCs w:val="24"/>
        </w:rPr>
        <w:t xml:space="preserve"> Информация по п.</w:t>
      </w:r>
      <w:r w:rsidR="005D0CC3" w:rsidRPr="00A644E5">
        <w:rPr>
          <w:szCs w:val="24"/>
        </w:rPr>
        <w:t xml:space="preserve"> </w:t>
      </w:r>
      <w:r w:rsidRPr="00A644E5">
        <w:rPr>
          <w:szCs w:val="24"/>
        </w:rPr>
        <w:t>3</w:t>
      </w:r>
      <w:r w:rsidR="005D0CC3" w:rsidRPr="00A644E5">
        <w:rPr>
          <w:szCs w:val="24"/>
        </w:rPr>
        <w:t>.1.</w:t>
      </w:r>
      <w:r w:rsidR="00402082" w:rsidRPr="00A644E5">
        <w:rPr>
          <w:szCs w:val="24"/>
        </w:rPr>
        <w:t xml:space="preserve"> настоящего раздела подается в электронном варианте председателю </w:t>
      </w:r>
      <w:r w:rsidR="001B0CF3" w:rsidRPr="00A644E5">
        <w:rPr>
          <w:szCs w:val="24"/>
        </w:rPr>
        <w:t>РРГ</w:t>
      </w:r>
      <w:r w:rsidR="008727EB" w:rsidRPr="00A644E5">
        <w:rPr>
          <w:szCs w:val="24"/>
        </w:rPr>
        <w:t xml:space="preserve"> не менее чем за семь </w:t>
      </w:r>
      <w:proofErr w:type="spellStart"/>
      <w:r w:rsidR="008727EB" w:rsidRPr="00A644E5">
        <w:rPr>
          <w:szCs w:val="24"/>
        </w:rPr>
        <w:t>рабочи</w:t>
      </w:r>
      <w:proofErr w:type="spellEnd"/>
      <w:r w:rsidR="008727EB" w:rsidRPr="00A644E5">
        <w:rPr>
          <w:szCs w:val="24"/>
          <w:lang w:val="en-US"/>
        </w:rPr>
        <w:t>x</w:t>
      </w:r>
      <w:r w:rsidR="00402082" w:rsidRPr="00A644E5">
        <w:rPr>
          <w:szCs w:val="24"/>
        </w:rPr>
        <w:t xml:space="preserve"> дней</w:t>
      </w:r>
      <w:r w:rsidR="008727EB" w:rsidRPr="00A644E5">
        <w:rPr>
          <w:szCs w:val="24"/>
        </w:rPr>
        <w:t xml:space="preserve"> /обычный срок/</w:t>
      </w:r>
      <w:r w:rsidR="00402082" w:rsidRPr="00A644E5">
        <w:rPr>
          <w:szCs w:val="24"/>
        </w:rPr>
        <w:t xml:space="preserve"> до даты заседания.</w:t>
      </w:r>
      <w:r w:rsidR="008727EB" w:rsidRPr="00A644E5">
        <w:rPr>
          <w:szCs w:val="24"/>
        </w:rPr>
        <w:t xml:space="preserve"> </w:t>
      </w:r>
    </w:p>
    <w:p w:rsidR="00402082" w:rsidRPr="00A644E5" w:rsidRDefault="00A354D3" w:rsidP="009A54FC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3.5</w:t>
      </w:r>
      <w:r w:rsidR="008727EB" w:rsidRPr="00A644E5">
        <w:rPr>
          <w:szCs w:val="24"/>
        </w:rPr>
        <w:t>. В исключительны</w:t>
      </w:r>
      <w:r w:rsidR="008727EB" w:rsidRPr="00A644E5">
        <w:rPr>
          <w:szCs w:val="24"/>
          <w:lang w:val="en-US"/>
        </w:rPr>
        <w:t>x</w:t>
      </w:r>
      <w:r w:rsidR="008727EB" w:rsidRPr="00A644E5">
        <w:rPr>
          <w:szCs w:val="24"/>
        </w:rPr>
        <w:t xml:space="preserve"> </w:t>
      </w:r>
      <w:r w:rsidR="008727EB" w:rsidRPr="00A644E5">
        <w:rPr>
          <w:szCs w:val="24"/>
          <w:lang w:val="en-US"/>
        </w:rPr>
        <w:t>c</w:t>
      </w:r>
      <w:proofErr w:type="spellStart"/>
      <w:r w:rsidR="008727EB" w:rsidRPr="00A644E5">
        <w:rPr>
          <w:szCs w:val="24"/>
        </w:rPr>
        <w:t>лучая</w:t>
      </w:r>
      <w:proofErr w:type="spellEnd"/>
      <w:r w:rsidR="008727EB" w:rsidRPr="00A644E5">
        <w:rPr>
          <w:szCs w:val="24"/>
          <w:lang w:val="en-US"/>
        </w:rPr>
        <w:t>x</w:t>
      </w:r>
      <w:r w:rsidR="008727EB" w:rsidRPr="00A644E5">
        <w:rPr>
          <w:szCs w:val="24"/>
        </w:rPr>
        <w:t xml:space="preserve"> допускается подача вышеуказанной информации за два </w:t>
      </w:r>
      <w:proofErr w:type="spellStart"/>
      <w:r w:rsidR="008727EB" w:rsidRPr="00A644E5">
        <w:rPr>
          <w:szCs w:val="24"/>
        </w:rPr>
        <w:t>рабочи</w:t>
      </w:r>
      <w:proofErr w:type="spellEnd"/>
      <w:r w:rsidR="008727EB" w:rsidRPr="00A644E5">
        <w:rPr>
          <w:szCs w:val="24"/>
          <w:lang w:val="en-US"/>
        </w:rPr>
        <w:t>x</w:t>
      </w:r>
      <w:r w:rsidR="008727EB" w:rsidRPr="00A644E5">
        <w:rPr>
          <w:szCs w:val="24"/>
        </w:rPr>
        <w:t xml:space="preserve"> дня до даты заседания, с мотивированным объяснением причин нарушения установленного обычного срока.   </w:t>
      </w:r>
    </w:p>
    <w:p w:rsidR="00784339" w:rsidRPr="00A644E5" w:rsidRDefault="00097447" w:rsidP="009A54FC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3.6</w:t>
      </w:r>
      <w:r w:rsidR="00784339" w:rsidRPr="00A644E5">
        <w:rPr>
          <w:szCs w:val="24"/>
        </w:rPr>
        <w:t xml:space="preserve">. </w:t>
      </w:r>
      <w:r w:rsidR="001B0CF3" w:rsidRPr="00A644E5">
        <w:rPr>
          <w:szCs w:val="24"/>
        </w:rPr>
        <w:t>РРГ</w:t>
      </w:r>
      <w:r w:rsidR="00784339" w:rsidRPr="00A644E5">
        <w:rPr>
          <w:szCs w:val="24"/>
        </w:rPr>
        <w:t xml:space="preserve"> проводит проверку на соответствие вносимых на рассмотрение </w:t>
      </w:r>
      <w:r w:rsidR="001B0CF3" w:rsidRPr="00A644E5">
        <w:rPr>
          <w:szCs w:val="24"/>
        </w:rPr>
        <w:t>СД МО</w:t>
      </w:r>
      <w:r w:rsidRPr="00A644E5">
        <w:rPr>
          <w:szCs w:val="24"/>
        </w:rPr>
        <w:t xml:space="preserve"> вопросов пунктам 3.3.  и  3.4</w:t>
      </w:r>
      <w:r w:rsidR="00784339" w:rsidRPr="00A644E5">
        <w:rPr>
          <w:szCs w:val="24"/>
        </w:rPr>
        <w:t>.</w:t>
      </w:r>
      <w:r w:rsidRPr="00A644E5">
        <w:rPr>
          <w:szCs w:val="24"/>
        </w:rPr>
        <w:t xml:space="preserve"> </w:t>
      </w:r>
      <w:r w:rsidR="00784339" w:rsidRPr="00A644E5">
        <w:rPr>
          <w:szCs w:val="24"/>
        </w:rPr>
        <w:t>настоящего Положения.</w:t>
      </w:r>
    </w:p>
    <w:p w:rsidR="005D0CC3" w:rsidRPr="00A644E5" w:rsidRDefault="00097447" w:rsidP="009A54FC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3.7</w:t>
      </w:r>
      <w:r w:rsidR="00945963" w:rsidRPr="00A644E5">
        <w:rPr>
          <w:szCs w:val="24"/>
        </w:rPr>
        <w:t>.</w:t>
      </w:r>
      <w:r w:rsidR="005D0CC3" w:rsidRPr="00A644E5">
        <w:rPr>
          <w:szCs w:val="24"/>
        </w:rPr>
        <w:t xml:space="preserve"> Сформи</w:t>
      </w:r>
      <w:r w:rsidR="00945963" w:rsidRPr="00A644E5">
        <w:rPr>
          <w:szCs w:val="24"/>
        </w:rPr>
        <w:t>рованная повестка дня рассылается</w:t>
      </w:r>
      <w:r w:rsidR="005D0CC3" w:rsidRPr="00A644E5">
        <w:rPr>
          <w:szCs w:val="24"/>
        </w:rPr>
        <w:t xml:space="preserve"> </w:t>
      </w:r>
      <w:r w:rsidR="00945963" w:rsidRPr="00A644E5">
        <w:rPr>
          <w:szCs w:val="24"/>
        </w:rPr>
        <w:t xml:space="preserve">депутатам и </w:t>
      </w:r>
      <w:r w:rsidR="001B0CF3" w:rsidRPr="00A644E5">
        <w:rPr>
          <w:szCs w:val="24"/>
        </w:rPr>
        <w:t>Аппарату СД МО</w:t>
      </w:r>
    </w:p>
    <w:p w:rsidR="00402082" w:rsidRPr="00A644E5" w:rsidRDefault="00097447" w:rsidP="009A54FC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3.8</w:t>
      </w:r>
      <w:r w:rsidR="00402082" w:rsidRPr="00A644E5">
        <w:rPr>
          <w:szCs w:val="24"/>
        </w:rPr>
        <w:t xml:space="preserve">. При невозможности рассмотрения вопроса на ближайшем заседании </w:t>
      </w:r>
      <w:r w:rsidR="001B0CF3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ввиду нехватки времени, вопрос включается для рассмотрения на следующем заседании.</w:t>
      </w:r>
    </w:p>
    <w:p w:rsidR="00402082" w:rsidRPr="00A644E5" w:rsidRDefault="00097447" w:rsidP="009A54FC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3.9</w:t>
      </w:r>
      <w:r w:rsidR="00402082" w:rsidRPr="00A644E5">
        <w:rPr>
          <w:szCs w:val="24"/>
        </w:rPr>
        <w:t xml:space="preserve">. В случае наличия большого количества вопросов </w:t>
      </w:r>
      <w:r w:rsidR="001B0CF3" w:rsidRPr="00A644E5">
        <w:rPr>
          <w:szCs w:val="24"/>
        </w:rPr>
        <w:t>РРГ</w:t>
      </w:r>
      <w:r w:rsidR="00402082" w:rsidRPr="00A644E5">
        <w:rPr>
          <w:szCs w:val="24"/>
        </w:rPr>
        <w:t xml:space="preserve"> выступает с инициативой назначения и согласования с депутатами даты и времени проведения внеочередных заседаний </w:t>
      </w:r>
      <w:r w:rsidR="001B0CF3" w:rsidRPr="00A644E5">
        <w:rPr>
          <w:szCs w:val="24"/>
        </w:rPr>
        <w:t>СД МО</w:t>
      </w:r>
      <w:r w:rsidR="00402082" w:rsidRPr="00A644E5">
        <w:rPr>
          <w:szCs w:val="24"/>
        </w:rPr>
        <w:t>.</w:t>
      </w:r>
    </w:p>
    <w:p w:rsidR="00402082" w:rsidRPr="00A644E5" w:rsidRDefault="00097447" w:rsidP="009A54FC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3.10</w:t>
      </w:r>
      <w:r w:rsidR="00402082" w:rsidRPr="00A644E5">
        <w:rPr>
          <w:szCs w:val="24"/>
        </w:rPr>
        <w:t xml:space="preserve">. </w:t>
      </w:r>
      <w:r w:rsidR="001B0CF3" w:rsidRPr="00A644E5">
        <w:rPr>
          <w:szCs w:val="24"/>
        </w:rPr>
        <w:t>РРГ</w:t>
      </w:r>
      <w:r w:rsidR="00945963" w:rsidRPr="00A644E5">
        <w:rPr>
          <w:szCs w:val="24"/>
        </w:rPr>
        <w:t xml:space="preserve"> также</w:t>
      </w:r>
      <w:r w:rsidR="00402082" w:rsidRPr="00A644E5">
        <w:rPr>
          <w:szCs w:val="24"/>
        </w:rPr>
        <w:t xml:space="preserve"> выступает с инициативой назначения и согласования с депутатами даты и времени проведения внеочередных заседаний </w:t>
      </w:r>
      <w:r w:rsidR="001B0CF3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при наличии безотлагательных вопросов или вопросов с определенным законами РФ или г. Москвы временем их рассмотрения. При этом с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 снимаются обязательства Регламента </w:t>
      </w:r>
      <w:r w:rsidR="001B0CF3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по времени рассылки материалов заседания депутатам.</w:t>
      </w:r>
    </w:p>
    <w:p w:rsidR="00402082" w:rsidRPr="00A644E5" w:rsidRDefault="00097447" w:rsidP="009A54FC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3.11</w:t>
      </w:r>
      <w:r w:rsidR="00402082" w:rsidRPr="00A644E5">
        <w:rPr>
          <w:szCs w:val="24"/>
        </w:rPr>
        <w:t xml:space="preserve">. В случае, если вопрос относится к компетенции действующей комиссии </w:t>
      </w:r>
      <w:r w:rsidR="001B0CF3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в г. Москве, на повестку дня выносится вопрос после получения заключения комиссии.</w:t>
      </w:r>
    </w:p>
    <w:p w:rsidR="00402082" w:rsidRPr="00A644E5" w:rsidRDefault="00097447" w:rsidP="00107FCB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3.12. При нарушении</w:t>
      </w:r>
      <w:r w:rsidR="00B60C02" w:rsidRPr="00A644E5">
        <w:rPr>
          <w:szCs w:val="24"/>
        </w:rPr>
        <w:t xml:space="preserve"> сроков</w:t>
      </w:r>
      <w:r w:rsidR="00402082" w:rsidRPr="00A644E5">
        <w:rPr>
          <w:szCs w:val="24"/>
        </w:rPr>
        <w:t xml:space="preserve"> </w:t>
      </w:r>
      <w:r w:rsidR="007E1A10" w:rsidRPr="00A644E5">
        <w:rPr>
          <w:szCs w:val="24"/>
        </w:rPr>
        <w:t xml:space="preserve">внесения </w:t>
      </w:r>
      <w:r w:rsidRPr="00A644E5">
        <w:rPr>
          <w:szCs w:val="24"/>
        </w:rPr>
        <w:t>вопроса</w:t>
      </w:r>
      <w:r w:rsidR="00402082" w:rsidRPr="00A644E5">
        <w:rPr>
          <w:szCs w:val="24"/>
        </w:rPr>
        <w:t xml:space="preserve">, </w:t>
      </w:r>
      <w:r w:rsidR="001B0CF3" w:rsidRPr="00A644E5">
        <w:rPr>
          <w:szCs w:val="24"/>
        </w:rPr>
        <w:t>РРГ</w:t>
      </w:r>
      <w:r w:rsidR="00402082" w:rsidRPr="00A644E5">
        <w:rPr>
          <w:szCs w:val="24"/>
        </w:rPr>
        <w:t xml:space="preserve"> информирует </w:t>
      </w:r>
      <w:r w:rsidR="001B0CF3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о наличии неподготовленного вопроса и не вносит этот вопрос на повестку дня.</w:t>
      </w:r>
    </w:p>
    <w:p w:rsidR="00402082" w:rsidRPr="00A644E5" w:rsidRDefault="00097447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3.1</w:t>
      </w:r>
      <w:r w:rsidR="00AD7234">
        <w:rPr>
          <w:szCs w:val="24"/>
        </w:rPr>
        <w:t>3</w:t>
      </w:r>
      <w:r w:rsidR="00402082" w:rsidRPr="00A644E5">
        <w:rPr>
          <w:szCs w:val="24"/>
        </w:rPr>
        <w:t xml:space="preserve">. Организацию обсуждения рассматриваемых вопросов на заседаниях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 или дистанционно.</w:t>
      </w:r>
    </w:p>
    <w:p w:rsidR="00402082" w:rsidRPr="00A644E5" w:rsidRDefault="00097447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3.1</w:t>
      </w:r>
      <w:r w:rsidR="00AD7234">
        <w:rPr>
          <w:szCs w:val="24"/>
        </w:rPr>
        <w:t>4</w:t>
      </w:r>
      <w:r w:rsidR="00402082" w:rsidRPr="00A644E5">
        <w:rPr>
          <w:szCs w:val="24"/>
        </w:rPr>
        <w:t xml:space="preserve">. Взаимодействие с другими рабочими органами </w:t>
      </w:r>
      <w:r w:rsidR="00930B9F" w:rsidRPr="00A644E5">
        <w:rPr>
          <w:szCs w:val="24"/>
        </w:rPr>
        <w:t>СД МО, Аппарата СД МО</w:t>
      </w:r>
      <w:r w:rsidR="00402082" w:rsidRPr="00A644E5">
        <w:rPr>
          <w:szCs w:val="24"/>
        </w:rPr>
        <w:t>, территориальными органами исполнительной государственной власти, органами местного самоуправления в городе Москв</w:t>
      </w:r>
      <w:r w:rsidR="00930B9F" w:rsidRPr="00A644E5">
        <w:rPr>
          <w:szCs w:val="24"/>
        </w:rPr>
        <w:t>е</w:t>
      </w:r>
      <w:r w:rsidR="00402082" w:rsidRPr="00A644E5">
        <w:rPr>
          <w:szCs w:val="24"/>
        </w:rPr>
        <w:t xml:space="preserve"> в пределах компетенции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097447" w:rsidP="00FF0587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3.1</w:t>
      </w:r>
      <w:r w:rsidR="00AD7234">
        <w:rPr>
          <w:szCs w:val="24"/>
        </w:rPr>
        <w:t>5</w:t>
      </w:r>
      <w:r w:rsidR="00402082" w:rsidRPr="00A644E5">
        <w:rPr>
          <w:szCs w:val="24"/>
        </w:rPr>
        <w:t>. Сбор, анализ информации и осуществление контрольных функций, в пределах своего ведения.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</w:p>
    <w:p w:rsidR="00402082" w:rsidRPr="00A644E5" w:rsidRDefault="00402082" w:rsidP="00215C3A">
      <w:pPr>
        <w:shd w:val="clear" w:color="auto" w:fill="FFFFFF"/>
        <w:spacing w:line="270" w:lineRule="atLeast"/>
        <w:ind w:firstLine="720"/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 xml:space="preserve">IV. Права </w:t>
      </w:r>
      <w:r w:rsidR="00930B9F" w:rsidRPr="00A644E5">
        <w:rPr>
          <w:b/>
          <w:sz w:val="28"/>
          <w:szCs w:val="28"/>
        </w:rPr>
        <w:t>РРГ</w:t>
      </w:r>
    </w:p>
    <w:p w:rsidR="00402082" w:rsidRPr="00A644E5" w:rsidRDefault="00402082" w:rsidP="00DC2ADA">
      <w:pPr>
        <w:shd w:val="clear" w:color="auto" w:fill="FFFFFF"/>
        <w:spacing w:line="270" w:lineRule="atLeast"/>
        <w:ind w:firstLine="720"/>
        <w:rPr>
          <w:szCs w:val="24"/>
        </w:rPr>
      </w:pPr>
      <w:r w:rsidRPr="00A644E5">
        <w:rPr>
          <w:b/>
          <w:bCs/>
          <w:szCs w:val="24"/>
        </w:rPr>
        <w:t> </w:t>
      </w:r>
      <w:r w:rsidR="00B60C02" w:rsidRPr="00A644E5">
        <w:rPr>
          <w:bCs/>
          <w:szCs w:val="24"/>
        </w:rPr>
        <w:t>4.</w:t>
      </w:r>
      <w:r w:rsidR="00B60C02" w:rsidRPr="00A644E5">
        <w:rPr>
          <w:szCs w:val="24"/>
        </w:rPr>
        <w:t>1.</w:t>
      </w:r>
      <w:r w:rsidRPr="00A644E5">
        <w:rPr>
          <w:szCs w:val="24"/>
        </w:rPr>
        <w:t xml:space="preserve">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</w:t>
      </w:r>
      <w:r w:rsidR="00B60C02" w:rsidRPr="00A644E5">
        <w:rPr>
          <w:szCs w:val="24"/>
        </w:rPr>
        <w:t xml:space="preserve">енции. Запрашивать и получать в </w:t>
      </w:r>
      <w:r w:rsidRPr="00A644E5">
        <w:rPr>
          <w:szCs w:val="24"/>
        </w:rPr>
        <w:t xml:space="preserve">установленном порядке документы и материалы, необходимые для работы </w:t>
      </w:r>
      <w:r w:rsidR="00930B9F" w:rsidRPr="00A644E5">
        <w:rPr>
          <w:szCs w:val="24"/>
        </w:rPr>
        <w:t>РРГ</w:t>
      </w:r>
      <w:r w:rsidRPr="00A644E5">
        <w:rPr>
          <w:szCs w:val="24"/>
        </w:rPr>
        <w:t xml:space="preserve"> в соответствии с вопросами ее ведения.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4.2.</w:t>
      </w:r>
      <w:r w:rsidR="00402082" w:rsidRPr="00A644E5">
        <w:rPr>
          <w:szCs w:val="24"/>
        </w:rPr>
        <w:t xml:space="preserve">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Приглашенные предварительно</w:t>
      </w:r>
      <w:r w:rsidR="00930B9F" w:rsidRPr="00A644E5">
        <w:rPr>
          <w:szCs w:val="24"/>
        </w:rPr>
        <w:t xml:space="preserve"> </w:t>
      </w:r>
      <w:r w:rsidR="00402082" w:rsidRPr="00A644E5">
        <w:rPr>
          <w:szCs w:val="24"/>
        </w:rPr>
        <w:t xml:space="preserve">уведомляются о предстоящем заседании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4.</w:t>
      </w:r>
      <w:r w:rsidR="00402082" w:rsidRPr="00A644E5">
        <w:rPr>
          <w:szCs w:val="24"/>
        </w:rPr>
        <w:t xml:space="preserve">3.   Образовывать экспертные группы для выполнения работ по вопросам ведения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, в том числе на возмездной основе, в пределах средств, выделяемых в смете расходов на обеспечение деятельности </w:t>
      </w:r>
      <w:r w:rsidR="00930B9F" w:rsidRPr="00A644E5">
        <w:rPr>
          <w:szCs w:val="24"/>
        </w:rPr>
        <w:t>СД МО</w:t>
      </w:r>
      <w:r w:rsidR="00402082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4.</w:t>
      </w:r>
      <w:r w:rsidR="00402082" w:rsidRPr="00A644E5">
        <w:rPr>
          <w:szCs w:val="24"/>
        </w:rPr>
        <w:t xml:space="preserve">4.   Вносить на заседание </w:t>
      </w:r>
      <w:r w:rsidR="00930B9F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предложения о проведении местного референдума по вопросам своего ведения.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4.</w:t>
      </w:r>
      <w:r w:rsidR="00402082" w:rsidRPr="00A644E5">
        <w:rPr>
          <w:szCs w:val="24"/>
        </w:rPr>
        <w:t xml:space="preserve">5. Проводить при необходимости совместные заседания с другими </w:t>
      </w:r>
      <w:r w:rsidR="00AE1113" w:rsidRPr="00A644E5">
        <w:rPr>
          <w:szCs w:val="24"/>
        </w:rPr>
        <w:t>рабочими органами</w:t>
      </w:r>
      <w:r w:rsidR="00402082" w:rsidRPr="00A644E5">
        <w:rPr>
          <w:szCs w:val="24"/>
        </w:rPr>
        <w:t xml:space="preserve"> </w:t>
      </w:r>
      <w:r w:rsidR="00930B9F" w:rsidRPr="00A644E5">
        <w:rPr>
          <w:szCs w:val="24"/>
        </w:rPr>
        <w:t>СД МО</w:t>
      </w:r>
      <w:r w:rsidR="00402082" w:rsidRPr="00A644E5">
        <w:rPr>
          <w:szCs w:val="24"/>
        </w:rPr>
        <w:t>, организовывать общественные слушания по вопросам своего ведения.</w:t>
      </w:r>
    </w:p>
    <w:p w:rsidR="00402082" w:rsidRPr="00A644E5" w:rsidRDefault="00B60C02" w:rsidP="009F4212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4.</w:t>
      </w:r>
      <w:r w:rsidR="00402082" w:rsidRPr="00A644E5">
        <w:rPr>
          <w:szCs w:val="24"/>
        </w:rPr>
        <w:t xml:space="preserve">6. Устанавливать в целях достижения задач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 деловые контакты с государственными, негосударственными, юридическими лицами и физическими лицами.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 </w:t>
      </w:r>
    </w:p>
    <w:p w:rsidR="00402082" w:rsidRPr="00A644E5" w:rsidRDefault="00402082" w:rsidP="00305631">
      <w:pPr>
        <w:tabs>
          <w:tab w:val="left" w:pos="720"/>
        </w:tabs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 xml:space="preserve">V. Права и обязанности членов </w:t>
      </w:r>
      <w:r w:rsidR="00930B9F" w:rsidRPr="00A644E5">
        <w:rPr>
          <w:b/>
          <w:sz w:val="28"/>
          <w:szCs w:val="28"/>
        </w:rPr>
        <w:t>РРГ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b/>
          <w:bCs/>
          <w:szCs w:val="24"/>
        </w:rPr>
        <w:t> </w:t>
      </w:r>
      <w:r w:rsidR="00B60C02" w:rsidRPr="00A644E5">
        <w:rPr>
          <w:bCs/>
          <w:szCs w:val="24"/>
        </w:rPr>
        <w:t>5.</w:t>
      </w:r>
      <w:r w:rsidRPr="00A644E5">
        <w:rPr>
          <w:szCs w:val="24"/>
        </w:rPr>
        <w:t xml:space="preserve">1. Члены </w:t>
      </w:r>
      <w:r w:rsidR="00930B9F" w:rsidRPr="00A644E5">
        <w:rPr>
          <w:szCs w:val="24"/>
        </w:rPr>
        <w:t>РРГ</w:t>
      </w:r>
      <w:r w:rsidRPr="00A644E5">
        <w:rPr>
          <w:szCs w:val="24"/>
        </w:rPr>
        <w:t xml:space="preserve"> имеют право: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lastRenderedPageBreak/>
        <w:t>5.</w:t>
      </w:r>
      <w:r w:rsidR="00402082" w:rsidRPr="00A644E5">
        <w:rPr>
          <w:szCs w:val="24"/>
        </w:rPr>
        <w:t xml:space="preserve">1.1. Вносить вопросы и предложения для рассмотрения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>, участвовать в подготовке, обсуждении и принятии по ним решений, а также в организации их реализации и контроле за их выполнением.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5.</w:t>
      </w:r>
      <w:r w:rsidR="00402082" w:rsidRPr="00A644E5">
        <w:rPr>
          <w:szCs w:val="24"/>
        </w:rPr>
        <w:t xml:space="preserve">1.2.   Вносить предложения о заслушивании на заседании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 доклада или информации о деятельности любого органа либо должностного лица в пределах ведения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5.</w:t>
      </w:r>
      <w:r w:rsidR="00402082" w:rsidRPr="00A644E5">
        <w:rPr>
          <w:szCs w:val="24"/>
        </w:rPr>
        <w:t xml:space="preserve">1.3.   По решению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 представлять ее интересы в структурных подразделениях и рабочих органах </w:t>
      </w:r>
      <w:r w:rsidR="00930B9F" w:rsidRPr="00A644E5">
        <w:rPr>
          <w:szCs w:val="24"/>
        </w:rPr>
        <w:t>СД МО</w:t>
      </w:r>
      <w:r w:rsidR="00402082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5.</w:t>
      </w:r>
      <w:r w:rsidR="00402082" w:rsidRPr="00A644E5">
        <w:rPr>
          <w:szCs w:val="24"/>
        </w:rPr>
        <w:t xml:space="preserve">1.4.   Представлять свое особое мнение в случае несогласия с принятым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 решением.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480"/>
        <w:jc w:val="both"/>
        <w:rPr>
          <w:szCs w:val="24"/>
        </w:rPr>
      </w:pPr>
      <w:r w:rsidRPr="00A644E5">
        <w:rPr>
          <w:szCs w:val="24"/>
        </w:rPr>
        <w:t xml:space="preserve">   </w:t>
      </w:r>
      <w:r w:rsidR="00B60C02" w:rsidRPr="00A644E5">
        <w:rPr>
          <w:szCs w:val="24"/>
        </w:rPr>
        <w:t>5.</w:t>
      </w:r>
      <w:r w:rsidRPr="00A644E5">
        <w:rPr>
          <w:szCs w:val="24"/>
        </w:rPr>
        <w:t xml:space="preserve">1.5. Сложить свои полномочия члена </w:t>
      </w:r>
      <w:r w:rsidR="00930B9F" w:rsidRPr="00A644E5">
        <w:rPr>
          <w:szCs w:val="24"/>
        </w:rPr>
        <w:t>РРГ</w:t>
      </w:r>
      <w:r w:rsidRPr="00A644E5">
        <w:rPr>
          <w:szCs w:val="24"/>
        </w:rPr>
        <w:t xml:space="preserve"> на основании личного заявления на имя </w:t>
      </w:r>
      <w:r w:rsidR="00930B9F" w:rsidRPr="00A644E5">
        <w:rPr>
          <w:szCs w:val="24"/>
        </w:rPr>
        <w:t>Председателя РРГ</w:t>
      </w:r>
      <w:r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  <w:r w:rsidRPr="00A644E5">
        <w:rPr>
          <w:szCs w:val="24"/>
        </w:rPr>
        <w:t>5.</w:t>
      </w:r>
      <w:r w:rsidR="00930B9F" w:rsidRPr="00A644E5">
        <w:rPr>
          <w:szCs w:val="24"/>
        </w:rPr>
        <w:t>2</w:t>
      </w:r>
      <w:r w:rsidR="00402082" w:rsidRPr="00A644E5">
        <w:rPr>
          <w:szCs w:val="24"/>
        </w:rPr>
        <w:t xml:space="preserve">. Члены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 обязаны выполнять поручения </w:t>
      </w:r>
      <w:r w:rsidR="00930B9F" w:rsidRPr="00A644E5">
        <w:rPr>
          <w:szCs w:val="24"/>
        </w:rPr>
        <w:t>РРГ.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670"/>
        <w:jc w:val="both"/>
        <w:rPr>
          <w:szCs w:val="24"/>
        </w:rPr>
      </w:pPr>
    </w:p>
    <w:p w:rsidR="00402082" w:rsidRPr="00A644E5" w:rsidRDefault="00402082" w:rsidP="00215C3A">
      <w:pPr>
        <w:shd w:val="clear" w:color="auto" w:fill="FFFFFF"/>
        <w:spacing w:line="270" w:lineRule="atLeast"/>
        <w:ind w:firstLine="720"/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 xml:space="preserve">VI. Председатель </w:t>
      </w:r>
      <w:r w:rsidR="00930B9F" w:rsidRPr="00A644E5">
        <w:rPr>
          <w:b/>
          <w:sz w:val="28"/>
          <w:szCs w:val="28"/>
        </w:rPr>
        <w:t>РРГ</w:t>
      </w:r>
    </w:p>
    <w:p w:rsidR="00402082" w:rsidRPr="00A644E5" w:rsidRDefault="00B60C02" w:rsidP="00DC2ADA">
      <w:pPr>
        <w:shd w:val="clear" w:color="auto" w:fill="FFFFFF"/>
        <w:spacing w:line="270" w:lineRule="atLeast"/>
        <w:ind w:firstLine="720"/>
        <w:rPr>
          <w:szCs w:val="24"/>
        </w:rPr>
      </w:pPr>
      <w:r w:rsidRPr="00A644E5">
        <w:rPr>
          <w:bCs/>
          <w:szCs w:val="24"/>
        </w:rPr>
        <w:t>6.</w:t>
      </w:r>
      <w:r w:rsidR="00402082" w:rsidRPr="00A644E5">
        <w:rPr>
          <w:b/>
          <w:bCs/>
          <w:szCs w:val="24"/>
        </w:rPr>
        <w:t> </w:t>
      </w:r>
      <w:r w:rsidR="00402082" w:rsidRPr="00A644E5">
        <w:rPr>
          <w:szCs w:val="24"/>
        </w:rPr>
        <w:t xml:space="preserve">1.   Председатель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 избирается из числа членов </w:t>
      </w:r>
      <w:r w:rsidR="00AE1113" w:rsidRPr="00A644E5">
        <w:rPr>
          <w:szCs w:val="24"/>
        </w:rPr>
        <w:t>РРГ решением СД МО</w:t>
      </w:r>
      <w:r w:rsidR="00402082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402082" w:rsidRPr="00A644E5">
        <w:rPr>
          <w:szCs w:val="24"/>
        </w:rPr>
        <w:t xml:space="preserve">2.   Ежегодно отчитывается перед </w:t>
      </w:r>
      <w:r w:rsidR="00930B9F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о работе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402082" w:rsidRPr="00A644E5">
        <w:rPr>
          <w:szCs w:val="24"/>
        </w:rPr>
        <w:t xml:space="preserve">3.   Организует работу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, в том числе формирует повестку дня заседания </w:t>
      </w:r>
      <w:proofErr w:type="gramStart"/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  и</w:t>
      </w:r>
      <w:proofErr w:type="gramEnd"/>
      <w:r w:rsidR="00402082" w:rsidRPr="00A644E5">
        <w:rPr>
          <w:szCs w:val="24"/>
        </w:rPr>
        <w:t xml:space="preserve"> список приглашенных для участия в ее заседании.</w:t>
      </w:r>
    </w:p>
    <w:p w:rsidR="008727EB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8727EB" w:rsidRPr="00A644E5">
        <w:rPr>
          <w:szCs w:val="24"/>
        </w:rPr>
        <w:t>4. Принимает решение по включению вопроса</w:t>
      </w:r>
      <w:r w:rsidRPr="00A644E5">
        <w:rPr>
          <w:szCs w:val="24"/>
        </w:rPr>
        <w:t>, поданного в соответствии с п. 3.5.</w:t>
      </w:r>
      <w:r w:rsidR="008727EB" w:rsidRPr="00A644E5">
        <w:rPr>
          <w:szCs w:val="24"/>
        </w:rPr>
        <w:t xml:space="preserve"> в повестку</w:t>
      </w:r>
      <w:r w:rsidRPr="00A644E5">
        <w:rPr>
          <w:szCs w:val="24"/>
        </w:rPr>
        <w:t xml:space="preserve"> дня заседания СД МО</w:t>
      </w:r>
      <w:r w:rsidR="00A354D3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A354D3" w:rsidRPr="00A644E5">
        <w:rPr>
          <w:szCs w:val="24"/>
        </w:rPr>
        <w:t>5</w:t>
      </w:r>
      <w:r w:rsidR="00402082" w:rsidRPr="00A644E5">
        <w:rPr>
          <w:szCs w:val="24"/>
        </w:rPr>
        <w:t xml:space="preserve">.   Представляет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 на заседаниях </w:t>
      </w:r>
      <w:r w:rsidR="00930B9F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и иных органах местного самоуправления и органах государственной власти без каких-либо дополнительных документальных подтверждений своих полномочий.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A354D3" w:rsidRPr="00A644E5">
        <w:rPr>
          <w:szCs w:val="24"/>
        </w:rPr>
        <w:t>6</w:t>
      </w:r>
      <w:r w:rsidR="00402082" w:rsidRPr="00A644E5">
        <w:rPr>
          <w:szCs w:val="24"/>
        </w:rPr>
        <w:t xml:space="preserve">.  Ведет заседания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A354D3" w:rsidRPr="00A644E5">
        <w:rPr>
          <w:szCs w:val="24"/>
        </w:rPr>
        <w:t>7</w:t>
      </w:r>
      <w:r w:rsidR="00402082" w:rsidRPr="00A644E5">
        <w:rPr>
          <w:szCs w:val="24"/>
        </w:rPr>
        <w:t xml:space="preserve">.  Координирует работу </w:t>
      </w:r>
      <w:r w:rsidR="00930B9F" w:rsidRPr="00A644E5">
        <w:rPr>
          <w:szCs w:val="24"/>
        </w:rPr>
        <w:t>РРГ</w:t>
      </w:r>
      <w:r w:rsidR="00402082" w:rsidRPr="00A644E5">
        <w:rPr>
          <w:szCs w:val="24"/>
        </w:rPr>
        <w:t xml:space="preserve"> с деятельностью других рабочих орган</w:t>
      </w:r>
      <w:r w:rsidR="00930B9F" w:rsidRPr="00A644E5">
        <w:rPr>
          <w:szCs w:val="24"/>
        </w:rPr>
        <w:t>ов</w:t>
      </w:r>
      <w:r w:rsidR="00402082" w:rsidRPr="00A644E5">
        <w:rPr>
          <w:szCs w:val="24"/>
        </w:rPr>
        <w:t xml:space="preserve"> </w:t>
      </w:r>
      <w:r w:rsidR="00930B9F" w:rsidRPr="00A644E5">
        <w:rPr>
          <w:szCs w:val="24"/>
        </w:rPr>
        <w:t>СД МО</w:t>
      </w:r>
      <w:r w:rsidR="00402082" w:rsidRPr="00A644E5">
        <w:rPr>
          <w:szCs w:val="24"/>
        </w:rPr>
        <w:t>, в том числе при совместном рассмотрении вопросов.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A354D3" w:rsidRPr="00A644E5">
        <w:rPr>
          <w:szCs w:val="24"/>
        </w:rPr>
        <w:t>8</w:t>
      </w:r>
      <w:r w:rsidR="00402082" w:rsidRPr="00A644E5">
        <w:rPr>
          <w:szCs w:val="24"/>
        </w:rPr>
        <w:t xml:space="preserve">.  Обеспечивает информирование членов </w:t>
      </w:r>
      <w:r w:rsidR="00930B9F" w:rsidRPr="00A644E5">
        <w:rPr>
          <w:szCs w:val="24"/>
        </w:rPr>
        <w:t>РРГ</w:t>
      </w:r>
      <w:r w:rsidR="00AD7234">
        <w:rPr>
          <w:szCs w:val="24"/>
        </w:rPr>
        <w:t xml:space="preserve"> о порядке работы рабочей группы.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A354D3" w:rsidRPr="00A644E5">
        <w:rPr>
          <w:szCs w:val="24"/>
        </w:rPr>
        <w:t>9</w:t>
      </w:r>
      <w:r w:rsidR="00402082" w:rsidRPr="00A644E5">
        <w:rPr>
          <w:szCs w:val="24"/>
        </w:rPr>
        <w:t xml:space="preserve">.  Дает в пределах своих полномочий поручения членам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с учетом их пожеланий и компетенции.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A354D3" w:rsidRPr="00A644E5">
        <w:rPr>
          <w:szCs w:val="24"/>
        </w:rPr>
        <w:t>10</w:t>
      </w:r>
      <w:r w:rsidR="001956F6" w:rsidRPr="00A644E5">
        <w:rPr>
          <w:szCs w:val="24"/>
        </w:rPr>
        <w:t xml:space="preserve">. </w:t>
      </w:r>
      <w:r w:rsidR="00402082" w:rsidRPr="00A644E5">
        <w:rPr>
          <w:szCs w:val="24"/>
        </w:rPr>
        <w:t xml:space="preserve">Обладает правом подписи обращений от имени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по вопросам,</w:t>
      </w:r>
      <w:r w:rsidR="00402082" w:rsidRPr="00A644E5">
        <w:rPr>
          <w:szCs w:val="24"/>
        </w:rPr>
        <w:br/>
        <w:t xml:space="preserve">по которым в установленном порядке было выработано и зафиксировано согласованное мнение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. 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402082" w:rsidRPr="00A644E5">
        <w:rPr>
          <w:szCs w:val="24"/>
        </w:rPr>
        <w:t>1</w:t>
      </w:r>
      <w:r w:rsidR="00A354D3" w:rsidRPr="00A644E5">
        <w:rPr>
          <w:szCs w:val="24"/>
        </w:rPr>
        <w:t>1</w:t>
      </w:r>
      <w:r w:rsidR="00402082" w:rsidRPr="00A644E5">
        <w:rPr>
          <w:szCs w:val="24"/>
        </w:rPr>
        <w:t>. </w:t>
      </w:r>
      <w:r w:rsidR="00AD7234">
        <w:rPr>
          <w:szCs w:val="24"/>
        </w:rPr>
        <w:t>При необходимости о</w:t>
      </w:r>
      <w:r w:rsidR="00402082" w:rsidRPr="00A644E5">
        <w:rPr>
          <w:szCs w:val="24"/>
        </w:rPr>
        <w:t xml:space="preserve">рганизует освещение деятельности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в средствах массовой информации.</w:t>
      </w:r>
    </w:p>
    <w:p w:rsidR="00402082" w:rsidRPr="00A644E5" w:rsidRDefault="00B60C02" w:rsidP="00656779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402082" w:rsidRPr="00A644E5">
        <w:rPr>
          <w:szCs w:val="24"/>
        </w:rPr>
        <w:t>1</w:t>
      </w:r>
      <w:r w:rsidR="00A354D3" w:rsidRPr="00A644E5">
        <w:rPr>
          <w:szCs w:val="24"/>
        </w:rPr>
        <w:t>2</w:t>
      </w:r>
      <w:r w:rsidR="00402082" w:rsidRPr="00A644E5">
        <w:rPr>
          <w:szCs w:val="24"/>
        </w:rPr>
        <w:t xml:space="preserve">. Председатель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может внести</w:t>
      </w:r>
      <w:r w:rsidR="001956F6" w:rsidRPr="00A644E5">
        <w:rPr>
          <w:szCs w:val="24"/>
        </w:rPr>
        <w:t xml:space="preserve"> в</w:t>
      </w:r>
      <w:r w:rsidR="00402082" w:rsidRPr="00A644E5">
        <w:rPr>
          <w:szCs w:val="24"/>
        </w:rPr>
        <w:t xml:space="preserve"> </w:t>
      </w:r>
      <w:r w:rsidR="001956F6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предложение об удалении из состава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 ее члена, пропустившего три заседания подряд или треть заседаний в течение квартала. При этом </w:t>
      </w:r>
      <w:r w:rsidR="001956F6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на ближайшем заседании принимает решение об исключении члена из состава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или его замене.</w:t>
      </w:r>
    </w:p>
    <w:p w:rsidR="00402082" w:rsidRPr="00A644E5" w:rsidRDefault="00B60C02" w:rsidP="00656779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402082" w:rsidRPr="00A644E5">
        <w:rPr>
          <w:szCs w:val="24"/>
        </w:rPr>
        <w:t>1</w:t>
      </w:r>
      <w:r w:rsidR="00A354D3" w:rsidRPr="00A644E5">
        <w:rPr>
          <w:szCs w:val="24"/>
        </w:rPr>
        <w:t>3</w:t>
      </w:r>
      <w:r w:rsidR="00402082" w:rsidRPr="00A644E5">
        <w:rPr>
          <w:szCs w:val="24"/>
        </w:rPr>
        <w:t xml:space="preserve">. Председатель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имеет право назначать и освобождать заместителя председателя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1956F6" w:rsidRDefault="00B60C02" w:rsidP="00656779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6.</w:t>
      </w:r>
      <w:r w:rsidR="00A354D3" w:rsidRPr="00A644E5">
        <w:rPr>
          <w:szCs w:val="24"/>
        </w:rPr>
        <w:t>14</w:t>
      </w:r>
      <w:r w:rsidR="001956F6" w:rsidRPr="00A644E5">
        <w:rPr>
          <w:szCs w:val="24"/>
        </w:rPr>
        <w:t>. Полномочия Председателя РРГ могут быть прекращены досрочно на основании личного письменного заявления или в случае решения большинства членов РРГ о недоверии действующему Председателю РРГ на основании мотивированного письма.</w:t>
      </w:r>
    </w:p>
    <w:p w:rsidR="00AD7234" w:rsidRPr="00A644E5" w:rsidRDefault="00AD7234" w:rsidP="00656779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>
        <w:rPr>
          <w:szCs w:val="24"/>
        </w:rPr>
        <w:t>6.15. Назначает время и дату заседаний РРГ по согласованию с членами рабочей группы.</w:t>
      </w:r>
    </w:p>
    <w:p w:rsidR="00402082" w:rsidRPr="00A644E5" w:rsidRDefault="0040208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</w:p>
    <w:p w:rsidR="00402082" w:rsidRPr="00A644E5" w:rsidRDefault="00402082" w:rsidP="00305631">
      <w:pPr>
        <w:tabs>
          <w:tab w:val="left" w:pos="720"/>
        </w:tabs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 xml:space="preserve">VII. Секретарь </w:t>
      </w:r>
      <w:r w:rsidR="001956F6" w:rsidRPr="00A644E5">
        <w:rPr>
          <w:b/>
          <w:sz w:val="28"/>
          <w:szCs w:val="28"/>
        </w:rPr>
        <w:t>РРГ</w:t>
      </w:r>
    </w:p>
    <w:p w:rsidR="00402082" w:rsidRPr="00A644E5" w:rsidRDefault="00DC2ADA" w:rsidP="00DC2ADA">
      <w:pPr>
        <w:shd w:val="clear" w:color="auto" w:fill="FFFFFF"/>
        <w:spacing w:line="270" w:lineRule="atLeast"/>
        <w:rPr>
          <w:szCs w:val="24"/>
        </w:rPr>
      </w:pPr>
      <w:r w:rsidRPr="00A644E5">
        <w:rPr>
          <w:b/>
          <w:bCs/>
          <w:szCs w:val="24"/>
        </w:rPr>
        <w:t xml:space="preserve">         </w:t>
      </w:r>
      <w:r w:rsidR="00B60C02" w:rsidRPr="00A644E5">
        <w:rPr>
          <w:bCs/>
          <w:szCs w:val="24"/>
        </w:rPr>
        <w:t>7.</w:t>
      </w:r>
      <w:r w:rsidR="00402082" w:rsidRPr="00A644E5">
        <w:rPr>
          <w:szCs w:val="24"/>
        </w:rPr>
        <w:t xml:space="preserve">1. Секретарь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</w:t>
      </w:r>
      <w:r w:rsidR="001956F6" w:rsidRPr="00A644E5">
        <w:rPr>
          <w:szCs w:val="24"/>
        </w:rPr>
        <w:t>определяется протокольным решением РРГ.</w:t>
      </w:r>
    </w:p>
    <w:p w:rsidR="00402082" w:rsidRPr="00A644E5" w:rsidRDefault="001956F6" w:rsidP="001956F6">
      <w:pPr>
        <w:shd w:val="clear" w:color="auto" w:fill="FFFFFF"/>
        <w:spacing w:line="270" w:lineRule="atLeast"/>
        <w:ind w:firstLine="480"/>
        <w:jc w:val="both"/>
        <w:rPr>
          <w:szCs w:val="24"/>
        </w:rPr>
      </w:pPr>
      <w:r w:rsidRPr="00A644E5">
        <w:rPr>
          <w:szCs w:val="24"/>
        </w:rPr>
        <w:t xml:space="preserve"> </w:t>
      </w:r>
      <w:r w:rsidR="00B60C02" w:rsidRPr="00A644E5">
        <w:rPr>
          <w:szCs w:val="24"/>
        </w:rPr>
        <w:t>7.</w:t>
      </w:r>
      <w:r w:rsidR="00402082" w:rsidRPr="00A644E5">
        <w:rPr>
          <w:szCs w:val="24"/>
        </w:rPr>
        <w:t xml:space="preserve">2. Секретарь </w:t>
      </w:r>
      <w:r w:rsidRPr="00A644E5">
        <w:rPr>
          <w:szCs w:val="24"/>
        </w:rPr>
        <w:t>РРГ</w:t>
      </w:r>
      <w:r w:rsidR="00402082" w:rsidRPr="00A644E5">
        <w:rPr>
          <w:szCs w:val="24"/>
        </w:rPr>
        <w:t xml:space="preserve"> информирует членов </w:t>
      </w:r>
      <w:r w:rsidRPr="00A644E5">
        <w:rPr>
          <w:szCs w:val="24"/>
        </w:rPr>
        <w:t xml:space="preserve">РРГ </w:t>
      </w:r>
      <w:r w:rsidR="00402082" w:rsidRPr="00A644E5">
        <w:rPr>
          <w:szCs w:val="24"/>
        </w:rPr>
        <w:t xml:space="preserve">о проведении заседаний </w:t>
      </w:r>
      <w:r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DC2ADA" w:rsidP="00107FCB">
      <w:pPr>
        <w:shd w:val="clear" w:color="auto" w:fill="FFFFFF"/>
        <w:spacing w:line="270" w:lineRule="atLeast"/>
        <w:ind w:firstLine="480"/>
        <w:jc w:val="both"/>
        <w:rPr>
          <w:szCs w:val="24"/>
        </w:rPr>
      </w:pPr>
      <w:r w:rsidRPr="00A644E5">
        <w:rPr>
          <w:szCs w:val="24"/>
        </w:rPr>
        <w:t> </w:t>
      </w:r>
      <w:r w:rsidR="00B60C02" w:rsidRPr="00A644E5">
        <w:rPr>
          <w:szCs w:val="24"/>
        </w:rPr>
        <w:t>7.</w:t>
      </w:r>
      <w:r w:rsidR="00402082" w:rsidRPr="00A644E5">
        <w:rPr>
          <w:szCs w:val="24"/>
        </w:rPr>
        <w:t>3</w:t>
      </w:r>
      <w:r w:rsidR="00402082" w:rsidRPr="00A644E5">
        <w:rPr>
          <w:b/>
          <w:bCs/>
          <w:szCs w:val="24"/>
        </w:rPr>
        <w:t xml:space="preserve">. </w:t>
      </w:r>
      <w:r w:rsidR="00402082" w:rsidRPr="00A644E5">
        <w:rPr>
          <w:szCs w:val="24"/>
        </w:rPr>
        <w:t xml:space="preserve">Секретарь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обеспечивает делопроизводство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DC2ADA" w:rsidP="00107FCB">
      <w:pPr>
        <w:shd w:val="clear" w:color="auto" w:fill="FFFFFF"/>
        <w:spacing w:line="270" w:lineRule="atLeast"/>
        <w:ind w:firstLine="480"/>
        <w:jc w:val="both"/>
        <w:rPr>
          <w:szCs w:val="24"/>
        </w:rPr>
      </w:pPr>
      <w:r w:rsidRPr="00A644E5">
        <w:rPr>
          <w:szCs w:val="24"/>
        </w:rPr>
        <w:t> </w:t>
      </w:r>
      <w:r w:rsidR="00B60C02" w:rsidRPr="00A644E5">
        <w:rPr>
          <w:szCs w:val="24"/>
        </w:rPr>
        <w:t>7.</w:t>
      </w:r>
      <w:r w:rsidR="00402082" w:rsidRPr="00A644E5">
        <w:rPr>
          <w:szCs w:val="24"/>
        </w:rPr>
        <w:t xml:space="preserve">4. Секретарь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ведет протокол заседания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, оформляет решения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402082" w:rsidP="00215C3A">
      <w:pPr>
        <w:shd w:val="clear" w:color="auto" w:fill="FFFFFF"/>
        <w:spacing w:line="270" w:lineRule="atLeast"/>
        <w:ind w:firstLine="720"/>
        <w:jc w:val="center"/>
        <w:rPr>
          <w:b/>
          <w:bCs/>
          <w:szCs w:val="24"/>
        </w:rPr>
      </w:pPr>
    </w:p>
    <w:p w:rsidR="00402082" w:rsidRPr="00A644E5" w:rsidRDefault="00402082" w:rsidP="00215C3A">
      <w:pPr>
        <w:shd w:val="clear" w:color="auto" w:fill="FFFFFF"/>
        <w:spacing w:line="270" w:lineRule="atLeast"/>
        <w:ind w:firstLine="720"/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lastRenderedPageBreak/>
        <w:t xml:space="preserve">VIII. Эксперт </w:t>
      </w:r>
      <w:r w:rsidR="001956F6" w:rsidRPr="00A644E5">
        <w:rPr>
          <w:b/>
          <w:sz w:val="28"/>
          <w:szCs w:val="28"/>
        </w:rPr>
        <w:t>РРГ</w:t>
      </w:r>
    </w:p>
    <w:p w:rsidR="00402082" w:rsidRPr="00A644E5" w:rsidRDefault="00402082" w:rsidP="00DC2ADA">
      <w:pPr>
        <w:shd w:val="clear" w:color="auto" w:fill="FFFFFF"/>
        <w:spacing w:line="270" w:lineRule="atLeast"/>
        <w:ind w:firstLine="720"/>
        <w:rPr>
          <w:szCs w:val="24"/>
        </w:rPr>
      </w:pPr>
      <w:r w:rsidRPr="00A644E5">
        <w:rPr>
          <w:b/>
          <w:bCs/>
          <w:szCs w:val="24"/>
        </w:rPr>
        <w:t> </w:t>
      </w:r>
      <w:r w:rsidR="00B60C02" w:rsidRPr="00A644E5">
        <w:rPr>
          <w:bCs/>
          <w:szCs w:val="24"/>
        </w:rPr>
        <w:t>8.</w:t>
      </w:r>
      <w:r w:rsidR="00DC2ADA" w:rsidRPr="00A644E5">
        <w:rPr>
          <w:szCs w:val="24"/>
        </w:rPr>
        <w:t>1.</w:t>
      </w:r>
      <w:r w:rsidRPr="00A644E5">
        <w:rPr>
          <w:szCs w:val="24"/>
        </w:rPr>
        <w:t xml:space="preserve">Эксперт </w:t>
      </w:r>
      <w:r w:rsidR="001956F6" w:rsidRPr="00A644E5">
        <w:rPr>
          <w:szCs w:val="24"/>
        </w:rPr>
        <w:t>РРГ</w:t>
      </w:r>
      <w:r w:rsidRPr="00A644E5">
        <w:rPr>
          <w:szCs w:val="24"/>
        </w:rPr>
        <w:t xml:space="preserve"> (на постоянной основе или для решения определенного вопроса) назначается по представлению </w:t>
      </w:r>
      <w:r w:rsidR="001956F6" w:rsidRPr="00A644E5">
        <w:rPr>
          <w:szCs w:val="24"/>
        </w:rPr>
        <w:t>П</w:t>
      </w:r>
      <w:r w:rsidRPr="00A644E5">
        <w:rPr>
          <w:szCs w:val="24"/>
        </w:rPr>
        <w:t xml:space="preserve">редседателя </w:t>
      </w:r>
      <w:r w:rsidR="001956F6" w:rsidRPr="00A644E5">
        <w:rPr>
          <w:szCs w:val="24"/>
        </w:rPr>
        <w:t>РРГ</w:t>
      </w:r>
      <w:r w:rsidRPr="00A644E5">
        <w:rPr>
          <w:szCs w:val="24"/>
        </w:rPr>
        <w:t xml:space="preserve">. 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8.</w:t>
      </w:r>
      <w:r w:rsidR="00DC2ADA" w:rsidRPr="00A644E5">
        <w:rPr>
          <w:szCs w:val="24"/>
        </w:rPr>
        <w:t>2.</w:t>
      </w:r>
      <w:r w:rsidR="00402082" w:rsidRPr="00A644E5">
        <w:rPr>
          <w:szCs w:val="24"/>
        </w:rPr>
        <w:t xml:space="preserve">Экспертом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может быть любое лицо, являющееся гражданином Российской Федерации, обладающее необходимыми знаниями для решения поставленных перед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задач</w:t>
      </w:r>
      <w:r w:rsidR="001956F6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8.</w:t>
      </w:r>
      <w:r w:rsidR="00DC2ADA" w:rsidRPr="00A644E5">
        <w:rPr>
          <w:szCs w:val="24"/>
        </w:rPr>
        <w:t>3.</w:t>
      </w:r>
      <w:r w:rsidR="00402082" w:rsidRPr="00A644E5">
        <w:rPr>
          <w:szCs w:val="24"/>
        </w:rPr>
        <w:t xml:space="preserve">Эксперт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обладает всеми процедурными правами члена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, кроме права голоса при голосовании и права быть избранным на какую-либо должность в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DC2ADA" w:rsidRPr="00A644E5" w:rsidRDefault="00DC2ADA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</w:p>
    <w:p w:rsidR="00402082" w:rsidRPr="00A644E5" w:rsidRDefault="00402082" w:rsidP="00215C3A">
      <w:pPr>
        <w:shd w:val="clear" w:color="auto" w:fill="FFFFFF"/>
        <w:spacing w:line="270" w:lineRule="atLeast"/>
        <w:ind w:firstLine="720"/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 xml:space="preserve">IX. Регламент заседаний </w:t>
      </w:r>
      <w:r w:rsidR="001956F6" w:rsidRPr="00A644E5">
        <w:rPr>
          <w:b/>
          <w:sz w:val="28"/>
          <w:szCs w:val="28"/>
        </w:rPr>
        <w:t>РРГ</w:t>
      </w:r>
    </w:p>
    <w:p w:rsidR="00402082" w:rsidRPr="00A644E5" w:rsidRDefault="00BB4C9B" w:rsidP="00BB4C9B">
      <w:pPr>
        <w:tabs>
          <w:tab w:val="left" w:pos="720"/>
        </w:tabs>
        <w:rPr>
          <w:szCs w:val="24"/>
        </w:rPr>
      </w:pPr>
      <w:r w:rsidRPr="00A644E5">
        <w:rPr>
          <w:b/>
          <w:sz w:val="28"/>
          <w:szCs w:val="28"/>
        </w:rPr>
        <w:t xml:space="preserve">          </w:t>
      </w:r>
      <w:r w:rsidR="00B60C02" w:rsidRPr="00A644E5">
        <w:rPr>
          <w:szCs w:val="24"/>
        </w:rPr>
        <w:t>9.</w:t>
      </w:r>
      <w:r w:rsidR="00DC2ADA" w:rsidRPr="00A644E5">
        <w:rPr>
          <w:szCs w:val="24"/>
        </w:rPr>
        <w:t>1.</w:t>
      </w:r>
      <w:r w:rsidR="00402082" w:rsidRPr="00A644E5">
        <w:rPr>
          <w:szCs w:val="24"/>
        </w:rPr>
        <w:t xml:space="preserve">В своей деятельности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руководствуется регламентом </w:t>
      </w:r>
      <w:r w:rsidR="001956F6" w:rsidRPr="00A644E5">
        <w:rPr>
          <w:szCs w:val="24"/>
        </w:rPr>
        <w:t>СД МО.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9.</w:t>
      </w:r>
      <w:r w:rsidR="00402082" w:rsidRPr="00A644E5">
        <w:rPr>
          <w:szCs w:val="24"/>
        </w:rPr>
        <w:t xml:space="preserve">2.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правомочна принимать решения голосованием на заседании, если на нем присутствует не менее половины членов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>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9.</w:t>
      </w:r>
      <w:r w:rsidR="00402082" w:rsidRPr="00A644E5">
        <w:rPr>
          <w:szCs w:val="24"/>
        </w:rPr>
        <w:t xml:space="preserve">3. Решение считается принятым, если за него проголосовало большинство членов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от числа присутствующих на ее заседании. В случае равенства голосов, поданных "за" и "против", голос Председателя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является определяющим.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9.</w:t>
      </w:r>
      <w:r w:rsidR="00402082" w:rsidRPr="00A644E5">
        <w:rPr>
          <w:szCs w:val="24"/>
        </w:rPr>
        <w:t>4</w:t>
      </w:r>
      <w:r w:rsidR="00DC2ADA" w:rsidRPr="00A644E5">
        <w:rPr>
          <w:szCs w:val="24"/>
        </w:rPr>
        <w:t>. </w:t>
      </w:r>
      <w:r w:rsidR="00402082" w:rsidRPr="00A644E5">
        <w:rPr>
          <w:szCs w:val="24"/>
        </w:rPr>
        <w:t xml:space="preserve">В случае невозможности присутствия на заседании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член или эксперт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 xml:space="preserve"> может до начала ее заседания в письме на имя Председателя высказать свое мнение по вопросу, вынесенному на обсуждение </w:t>
      </w:r>
      <w:r w:rsidR="001956F6" w:rsidRPr="00A644E5">
        <w:rPr>
          <w:szCs w:val="24"/>
        </w:rPr>
        <w:t>РРГ</w:t>
      </w:r>
      <w:r w:rsidR="00402082" w:rsidRPr="00A644E5">
        <w:rPr>
          <w:szCs w:val="24"/>
        </w:rPr>
        <w:t>. Изложенное мнение оглашается председательствующим на заседании.</w:t>
      </w:r>
    </w:p>
    <w:p w:rsidR="00402082" w:rsidRPr="00A644E5" w:rsidRDefault="00B60C02" w:rsidP="00107FCB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9.</w:t>
      </w:r>
      <w:r w:rsidR="00AE1113" w:rsidRPr="00A644E5">
        <w:rPr>
          <w:szCs w:val="24"/>
        </w:rPr>
        <w:t>5</w:t>
      </w:r>
      <w:r w:rsidR="00402082" w:rsidRPr="00A644E5">
        <w:rPr>
          <w:szCs w:val="24"/>
        </w:rPr>
        <w:t xml:space="preserve">. Член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, на которого возложен контроль за выполнением принятого решения, в установленные сроки информирует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 о ходе выполнения решения и, в случае необходимости, вносит на утверждение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 свои предложения о мерах для обеспечения его своевременного выполнения.</w:t>
      </w:r>
    </w:p>
    <w:p w:rsidR="00402082" w:rsidRPr="00A644E5" w:rsidRDefault="00B60C02" w:rsidP="00A10587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9.</w:t>
      </w:r>
      <w:r w:rsidR="00AE1113" w:rsidRPr="00A644E5">
        <w:rPr>
          <w:szCs w:val="24"/>
        </w:rPr>
        <w:t>6</w:t>
      </w:r>
      <w:r w:rsidR="00402082" w:rsidRPr="00A644E5">
        <w:rPr>
          <w:szCs w:val="24"/>
        </w:rPr>
        <w:t xml:space="preserve">. На заседаниях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 ведется протокол. Протокол ведет секретарь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. </w:t>
      </w:r>
      <w:r w:rsidRPr="00A644E5">
        <w:rPr>
          <w:szCs w:val="24"/>
        </w:rPr>
        <w:t xml:space="preserve">Протокол оформляется в течение </w:t>
      </w:r>
      <w:proofErr w:type="spellStart"/>
      <w:r w:rsidRPr="00A644E5">
        <w:rPr>
          <w:szCs w:val="24"/>
        </w:rPr>
        <w:t>тре</w:t>
      </w:r>
      <w:proofErr w:type="spellEnd"/>
      <w:proofErr w:type="gramStart"/>
      <w:r w:rsidRPr="00A644E5">
        <w:rPr>
          <w:szCs w:val="24"/>
          <w:lang w:val="en-US"/>
        </w:rPr>
        <w:t>x</w:t>
      </w:r>
      <w:r w:rsidR="00402082" w:rsidRPr="00A644E5">
        <w:rPr>
          <w:szCs w:val="24"/>
        </w:rPr>
        <w:t xml:space="preserve"> </w:t>
      </w:r>
      <w:r w:rsidRPr="00A644E5">
        <w:rPr>
          <w:szCs w:val="24"/>
        </w:rPr>
        <w:t xml:space="preserve"> </w:t>
      </w:r>
      <w:proofErr w:type="spellStart"/>
      <w:r w:rsidRPr="00A644E5">
        <w:rPr>
          <w:szCs w:val="24"/>
        </w:rPr>
        <w:t>рабочи</w:t>
      </w:r>
      <w:proofErr w:type="spellEnd"/>
      <w:proofErr w:type="gramEnd"/>
      <w:r w:rsidRPr="00A644E5">
        <w:rPr>
          <w:szCs w:val="24"/>
          <w:lang w:val="en-US"/>
        </w:rPr>
        <w:t>x</w:t>
      </w:r>
      <w:r w:rsidRPr="00A644E5">
        <w:rPr>
          <w:szCs w:val="24"/>
        </w:rPr>
        <w:t xml:space="preserve"> </w:t>
      </w:r>
      <w:r w:rsidR="00402082" w:rsidRPr="00A644E5">
        <w:rPr>
          <w:szCs w:val="24"/>
        </w:rPr>
        <w:t xml:space="preserve">дней после проведения заседания, подписывается председательствующим на заседании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 и секретарем. Оригиналы протоколов хранятся </w:t>
      </w:r>
      <w:r w:rsidR="009419A1">
        <w:rPr>
          <w:szCs w:val="24"/>
        </w:rPr>
        <w:t>в аппарате СД МО Черемушки</w:t>
      </w:r>
      <w:r w:rsidR="00402082" w:rsidRPr="00A644E5">
        <w:rPr>
          <w:szCs w:val="24"/>
        </w:rPr>
        <w:t xml:space="preserve">. Копии протоколов направляются всем членам </w:t>
      </w:r>
      <w:r w:rsidR="009419A1">
        <w:rPr>
          <w:szCs w:val="24"/>
        </w:rPr>
        <w:t>РРГ.</w:t>
      </w:r>
      <w:r w:rsidR="00402082" w:rsidRPr="00A644E5">
        <w:rPr>
          <w:b/>
          <w:bCs/>
          <w:szCs w:val="24"/>
        </w:rPr>
        <w:t> </w:t>
      </w:r>
    </w:p>
    <w:p w:rsidR="00FF0587" w:rsidRPr="00A644E5" w:rsidRDefault="00FF0587" w:rsidP="00305631">
      <w:pPr>
        <w:tabs>
          <w:tab w:val="left" w:pos="720"/>
        </w:tabs>
        <w:jc w:val="center"/>
        <w:rPr>
          <w:b/>
          <w:szCs w:val="24"/>
        </w:rPr>
      </w:pPr>
    </w:p>
    <w:p w:rsidR="00FF0587" w:rsidRPr="00A644E5" w:rsidRDefault="00FF0587" w:rsidP="00FF0587">
      <w:pPr>
        <w:tabs>
          <w:tab w:val="left" w:pos="720"/>
        </w:tabs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 xml:space="preserve">X. Состав </w:t>
      </w:r>
      <w:r w:rsidR="00AE1113" w:rsidRPr="00A644E5">
        <w:rPr>
          <w:b/>
          <w:sz w:val="28"/>
          <w:szCs w:val="28"/>
        </w:rPr>
        <w:t>РРГ</w:t>
      </w:r>
    </w:p>
    <w:p w:rsidR="00FF0587" w:rsidRPr="00A644E5" w:rsidRDefault="00FF0587" w:rsidP="00DC2ADA">
      <w:pPr>
        <w:shd w:val="clear" w:color="auto" w:fill="FFFFFF"/>
        <w:spacing w:line="270" w:lineRule="atLeast"/>
        <w:ind w:firstLine="720"/>
        <w:rPr>
          <w:szCs w:val="24"/>
        </w:rPr>
      </w:pPr>
      <w:r w:rsidRPr="00A644E5">
        <w:rPr>
          <w:b/>
          <w:bCs/>
          <w:szCs w:val="24"/>
        </w:rPr>
        <w:t> </w:t>
      </w:r>
      <w:r w:rsidR="00B60C02" w:rsidRPr="00A644E5">
        <w:rPr>
          <w:bCs/>
          <w:szCs w:val="24"/>
        </w:rPr>
        <w:t>10.</w:t>
      </w:r>
      <w:r w:rsidR="00DC2ADA" w:rsidRPr="00A644E5">
        <w:rPr>
          <w:szCs w:val="24"/>
        </w:rPr>
        <w:t>1.</w:t>
      </w:r>
      <w:r w:rsidRPr="00A644E5">
        <w:rPr>
          <w:szCs w:val="24"/>
        </w:rPr>
        <w:t xml:space="preserve">Правом решающего голоса в </w:t>
      </w:r>
      <w:r w:rsidR="00AE1113" w:rsidRPr="00A644E5">
        <w:rPr>
          <w:szCs w:val="24"/>
        </w:rPr>
        <w:t>РРГ</w:t>
      </w:r>
      <w:r w:rsidRPr="00A644E5">
        <w:rPr>
          <w:szCs w:val="24"/>
        </w:rPr>
        <w:t xml:space="preserve"> обладают депутаты представительного органа местного самоуправления</w:t>
      </w:r>
      <w:r w:rsidR="00AE1113" w:rsidRPr="00A644E5">
        <w:rPr>
          <w:szCs w:val="24"/>
        </w:rPr>
        <w:t>, являющиеся членами РРГ.</w:t>
      </w:r>
    </w:p>
    <w:p w:rsidR="00FF0587" w:rsidRPr="00A644E5" w:rsidRDefault="00B60C02" w:rsidP="00FF0587">
      <w:pPr>
        <w:shd w:val="clear" w:color="auto" w:fill="FFFFFF"/>
        <w:spacing w:line="270" w:lineRule="atLeast"/>
        <w:ind w:firstLine="720"/>
        <w:jc w:val="both"/>
        <w:rPr>
          <w:szCs w:val="24"/>
        </w:rPr>
      </w:pPr>
      <w:r w:rsidRPr="00A644E5">
        <w:rPr>
          <w:szCs w:val="24"/>
        </w:rPr>
        <w:t>10.</w:t>
      </w:r>
      <w:r w:rsidR="00FF0587" w:rsidRPr="00A644E5">
        <w:rPr>
          <w:szCs w:val="24"/>
        </w:rPr>
        <w:t xml:space="preserve">2. Численный состав членов </w:t>
      </w:r>
      <w:r w:rsidR="00AE1113" w:rsidRPr="00A644E5">
        <w:rPr>
          <w:szCs w:val="24"/>
        </w:rPr>
        <w:t>РРГ</w:t>
      </w:r>
      <w:r w:rsidR="00FF0587" w:rsidRPr="00A644E5">
        <w:rPr>
          <w:szCs w:val="24"/>
        </w:rPr>
        <w:t xml:space="preserve"> с правом решающего голоса не может быть менее 3 и более </w:t>
      </w:r>
      <w:r w:rsidR="00AE1113" w:rsidRPr="00A644E5">
        <w:rPr>
          <w:szCs w:val="24"/>
        </w:rPr>
        <w:t>4</w:t>
      </w:r>
      <w:r w:rsidR="00FF0587" w:rsidRPr="00A644E5">
        <w:rPr>
          <w:szCs w:val="24"/>
        </w:rPr>
        <w:t xml:space="preserve"> депутатов. </w:t>
      </w:r>
    </w:p>
    <w:p w:rsidR="00FF0587" w:rsidRPr="00A644E5" w:rsidRDefault="00FF0587" w:rsidP="00305631">
      <w:pPr>
        <w:tabs>
          <w:tab w:val="left" w:pos="720"/>
        </w:tabs>
        <w:jc w:val="center"/>
        <w:rPr>
          <w:b/>
          <w:szCs w:val="24"/>
        </w:rPr>
      </w:pPr>
    </w:p>
    <w:p w:rsidR="00402082" w:rsidRPr="00A644E5" w:rsidRDefault="00402082" w:rsidP="00305631">
      <w:pPr>
        <w:tabs>
          <w:tab w:val="left" w:pos="720"/>
        </w:tabs>
        <w:jc w:val="center"/>
        <w:rPr>
          <w:b/>
          <w:sz w:val="28"/>
          <w:szCs w:val="28"/>
        </w:rPr>
      </w:pPr>
      <w:r w:rsidRPr="00A644E5">
        <w:rPr>
          <w:b/>
          <w:sz w:val="28"/>
          <w:szCs w:val="28"/>
        </w:rPr>
        <w:t>X</w:t>
      </w:r>
      <w:r w:rsidR="00FF0587" w:rsidRPr="00A644E5">
        <w:rPr>
          <w:b/>
          <w:sz w:val="28"/>
          <w:szCs w:val="28"/>
          <w:lang w:val="en-US"/>
        </w:rPr>
        <w:t>I</w:t>
      </w:r>
      <w:r w:rsidRPr="00A644E5">
        <w:rPr>
          <w:b/>
          <w:sz w:val="28"/>
          <w:szCs w:val="28"/>
        </w:rPr>
        <w:t xml:space="preserve">. Отчетность </w:t>
      </w:r>
      <w:r w:rsidR="00AE1113" w:rsidRPr="00A644E5">
        <w:rPr>
          <w:b/>
          <w:sz w:val="28"/>
          <w:szCs w:val="28"/>
        </w:rPr>
        <w:t>РРГ</w:t>
      </w:r>
      <w:r w:rsidRPr="00A644E5">
        <w:rPr>
          <w:b/>
          <w:sz w:val="28"/>
          <w:szCs w:val="28"/>
        </w:rPr>
        <w:t xml:space="preserve"> перед </w:t>
      </w:r>
      <w:r w:rsidR="00AE1113" w:rsidRPr="00A644E5">
        <w:rPr>
          <w:b/>
          <w:sz w:val="28"/>
          <w:szCs w:val="28"/>
        </w:rPr>
        <w:t>СД МО</w:t>
      </w:r>
    </w:p>
    <w:p w:rsidR="00402082" w:rsidRPr="00A644E5" w:rsidRDefault="00B60C02" w:rsidP="00BB4C9B">
      <w:pPr>
        <w:shd w:val="clear" w:color="auto" w:fill="FFFFFF"/>
        <w:spacing w:line="270" w:lineRule="atLeast"/>
        <w:ind w:firstLine="720"/>
        <w:rPr>
          <w:szCs w:val="24"/>
        </w:rPr>
      </w:pPr>
      <w:r w:rsidRPr="00A644E5">
        <w:rPr>
          <w:bCs/>
          <w:szCs w:val="24"/>
        </w:rPr>
        <w:t>11.</w:t>
      </w:r>
      <w:r w:rsidR="00DC2ADA" w:rsidRPr="00A644E5">
        <w:rPr>
          <w:szCs w:val="24"/>
        </w:rPr>
        <w:t>1.</w:t>
      </w:r>
      <w:r w:rsidR="00402082" w:rsidRPr="00A644E5">
        <w:rPr>
          <w:szCs w:val="24"/>
        </w:rPr>
        <w:t xml:space="preserve">В конце календарного года председатель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 направляет отчет на электронные </w:t>
      </w:r>
      <w:r w:rsidR="00FC7A7C" w:rsidRPr="00A644E5">
        <w:rPr>
          <w:szCs w:val="24"/>
        </w:rPr>
        <w:t xml:space="preserve">адреса </w:t>
      </w:r>
      <w:r w:rsidR="00402082" w:rsidRPr="00A644E5">
        <w:rPr>
          <w:szCs w:val="24"/>
        </w:rPr>
        <w:t xml:space="preserve">депутатов МС и общий электронный адрес </w:t>
      </w:r>
      <w:r w:rsidR="00AE1113" w:rsidRPr="00A644E5">
        <w:rPr>
          <w:szCs w:val="24"/>
        </w:rPr>
        <w:t>СД МО</w:t>
      </w:r>
      <w:r w:rsidR="00402082" w:rsidRPr="00A644E5">
        <w:rPr>
          <w:szCs w:val="24"/>
        </w:rPr>
        <w:t>.</w:t>
      </w:r>
    </w:p>
    <w:p w:rsidR="00402082" w:rsidRPr="00A644E5" w:rsidRDefault="00B60C02" w:rsidP="00EB047C">
      <w:pPr>
        <w:shd w:val="clear" w:color="auto" w:fill="FFFFFF"/>
        <w:spacing w:line="270" w:lineRule="atLeast"/>
        <w:ind w:firstLine="720"/>
        <w:jc w:val="both"/>
        <w:rPr>
          <w:b/>
          <w:sz w:val="28"/>
          <w:szCs w:val="28"/>
        </w:rPr>
      </w:pPr>
      <w:r w:rsidRPr="00A644E5">
        <w:rPr>
          <w:szCs w:val="24"/>
        </w:rPr>
        <w:t>11.</w:t>
      </w:r>
      <w:r w:rsidR="00DC2ADA" w:rsidRPr="00A644E5">
        <w:rPr>
          <w:szCs w:val="24"/>
        </w:rPr>
        <w:t>2.</w:t>
      </w:r>
      <w:r w:rsidR="00402082" w:rsidRPr="00A644E5">
        <w:rPr>
          <w:szCs w:val="24"/>
        </w:rPr>
        <w:t xml:space="preserve"> Отчет </w:t>
      </w:r>
      <w:r w:rsidR="00AE1113" w:rsidRPr="00A644E5">
        <w:rPr>
          <w:szCs w:val="24"/>
        </w:rPr>
        <w:t>РРГ</w:t>
      </w:r>
      <w:r w:rsidR="00402082" w:rsidRPr="00A644E5">
        <w:rPr>
          <w:szCs w:val="24"/>
        </w:rPr>
        <w:t xml:space="preserve"> может быть заслушан на заседании </w:t>
      </w:r>
      <w:r w:rsidR="00AE1113" w:rsidRPr="00A644E5">
        <w:rPr>
          <w:szCs w:val="24"/>
        </w:rPr>
        <w:t>СД МО</w:t>
      </w:r>
      <w:r w:rsidR="00402082" w:rsidRPr="00A644E5">
        <w:rPr>
          <w:szCs w:val="24"/>
        </w:rPr>
        <w:t xml:space="preserve"> на основании протокольного решения </w:t>
      </w:r>
      <w:r w:rsidR="00AE1113" w:rsidRPr="00A644E5">
        <w:rPr>
          <w:szCs w:val="24"/>
        </w:rPr>
        <w:t>СД МО</w:t>
      </w:r>
      <w:r w:rsidR="00402082" w:rsidRPr="00A644E5">
        <w:rPr>
          <w:szCs w:val="24"/>
        </w:rPr>
        <w:t>.</w:t>
      </w:r>
    </w:p>
    <w:sectPr w:rsidR="00402082" w:rsidRPr="00A644E5" w:rsidSect="007457D2">
      <w:headerReference w:type="even" r:id="rId7"/>
      <w:footerReference w:type="default" r:id="rId8"/>
      <w:footnotePr>
        <w:numRestart w:val="eachPage"/>
      </w:footnotePr>
      <w:pgSz w:w="11907" w:h="16840" w:code="9"/>
      <w:pgMar w:top="709" w:right="964" w:bottom="567" w:left="1418" w:header="72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8B" w:rsidRDefault="0084128B">
      <w:r>
        <w:separator/>
      </w:r>
    </w:p>
  </w:endnote>
  <w:endnote w:type="continuationSeparator" w:id="0">
    <w:p w:rsidR="0084128B" w:rsidRDefault="0084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769334"/>
      <w:docPartObj>
        <w:docPartGallery w:val="Page Numbers (Bottom of Page)"/>
        <w:docPartUnique/>
      </w:docPartObj>
    </w:sdtPr>
    <w:sdtEndPr/>
    <w:sdtContent>
      <w:p w:rsidR="00DC2ADA" w:rsidRDefault="00DC2AD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E5">
          <w:rPr>
            <w:noProof/>
          </w:rPr>
          <w:t>5</w:t>
        </w:r>
        <w:r>
          <w:fldChar w:fldCharType="end"/>
        </w:r>
      </w:p>
    </w:sdtContent>
  </w:sdt>
  <w:p w:rsidR="00DC2ADA" w:rsidRDefault="00DC2A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8B" w:rsidRDefault="0084128B">
      <w:r>
        <w:separator/>
      </w:r>
    </w:p>
  </w:footnote>
  <w:footnote w:type="continuationSeparator" w:id="0">
    <w:p w:rsidR="0084128B" w:rsidRDefault="0084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82" w:rsidRDefault="00164E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020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2082">
      <w:rPr>
        <w:rStyle w:val="ab"/>
        <w:noProof/>
      </w:rPr>
      <w:t>2</w:t>
    </w:r>
    <w:r>
      <w:rPr>
        <w:rStyle w:val="ab"/>
      </w:rPr>
      <w:fldChar w:fldCharType="end"/>
    </w:r>
  </w:p>
  <w:p w:rsidR="00402082" w:rsidRDefault="004020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2449D3"/>
    <w:multiLevelType w:val="hybridMultilevel"/>
    <w:tmpl w:val="8B0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60F4E"/>
    <w:multiLevelType w:val="hybridMultilevel"/>
    <w:tmpl w:val="34843022"/>
    <w:lvl w:ilvl="0" w:tplc="1B62C8F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C58657F"/>
    <w:multiLevelType w:val="hybridMultilevel"/>
    <w:tmpl w:val="8376D72C"/>
    <w:lvl w:ilvl="0" w:tplc="4FEEC54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2EBC1832"/>
    <w:multiLevelType w:val="hybridMultilevel"/>
    <w:tmpl w:val="F070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C00826"/>
    <w:multiLevelType w:val="hybridMultilevel"/>
    <w:tmpl w:val="D66683C4"/>
    <w:lvl w:ilvl="0" w:tplc="58FAE88C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ECD7E9C"/>
    <w:multiLevelType w:val="multilevel"/>
    <w:tmpl w:val="D2A4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4DD1AE3"/>
    <w:multiLevelType w:val="hybridMultilevel"/>
    <w:tmpl w:val="28DAA4C4"/>
    <w:lvl w:ilvl="0" w:tplc="DA0809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4F7C09"/>
    <w:multiLevelType w:val="hybridMultilevel"/>
    <w:tmpl w:val="C8086DCA"/>
    <w:lvl w:ilvl="0" w:tplc="59E4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E693B"/>
    <w:multiLevelType w:val="multilevel"/>
    <w:tmpl w:val="2A3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3AA75B7"/>
    <w:multiLevelType w:val="hybridMultilevel"/>
    <w:tmpl w:val="F2B0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EE58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351F3E"/>
    <w:multiLevelType w:val="hybridMultilevel"/>
    <w:tmpl w:val="C6DEA7AC"/>
    <w:lvl w:ilvl="0" w:tplc="C0EA67F6">
      <w:start w:val="3"/>
      <w:numFmt w:val="upperRoman"/>
      <w:lvlText w:val="%1."/>
      <w:lvlJc w:val="left"/>
      <w:pPr>
        <w:tabs>
          <w:tab w:val="num" w:pos="1380"/>
        </w:tabs>
        <w:ind w:left="13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B63BF2"/>
    <w:multiLevelType w:val="hybridMultilevel"/>
    <w:tmpl w:val="66AE902E"/>
    <w:lvl w:ilvl="0" w:tplc="B49446E6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692D35B5"/>
    <w:multiLevelType w:val="hybridMultilevel"/>
    <w:tmpl w:val="89366F06"/>
    <w:lvl w:ilvl="0" w:tplc="598815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AAD4FDE"/>
    <w:multiLevelType w:val="hybridMultilevel"/>
    <w:tmpl w:val="CD9C9490"/>
    <w:lvl w:ilvl="0" w:tplc="65BAED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AF335AE"/>
    <w:multiLevelType w:val="hybridMultilevel"/>
    <w:tmpl w:val="6218D05E"/>
    <w:lvl w:ilvl="0" w:tplc="484841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BBF439D"/>
    <w:multiLevelType w:val="hybridMultilevel"/>
    <w:tmpl w:val="07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3C03F2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4F2659"/>
    <w:multiLevelType w:val="hybridMultilevel"/>
    <w:tmpl w:val="46E8BD30"/>
    <w:lvl w:ilvl="0" w:tplc="B52CDD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6CBC0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154361"/>
    <w:multiLevelType w:val="hybridMultilevel"/>
    <w:tmpl w:val="7FF6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104F14"/>
    <w:multiLevelType w:val="hybridMultilevel"/>
    <w:tmpl w:val="78E2F9BE"/>
    <w:lvl w:ilvl="0" w:tplc="F704F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96E6841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8F4130"/>
    <w:multiLevelType w:val="hybridMultilevel"/>
    <w:tmpl w:val="217631E0"/>
    <w:lvl w:ilvl="0" w:tplc="8EF270D6">
      <w:start w:val="1"/>
      <w:numFmt w:val="decimal"/>
      <w:lvlText w:val="%1."/>
      <w:lvlJc w:val="left"/>
      <w:pPr>
        <w:ind w:left="2205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89417D5"/>
    <w:multiLevelType w:val="multilevel"/>
    <w:tmpl w:val="E67E3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F1B15F5"/>
    <w:multiLevelType w:val="hybridMultilevel"/>
    <w:tmpl w:val="AEB039B8"/>
    <w:lvl w:ilvl="0" w:tplc="A24835BA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7"/>
  </w:num>
  <w:num w:numId="5">
    <w:abstractNumId w:val="13"/>
  </w:num>
  <w:num w:numId="6">
    <w:abstractNumId w:val="2"/>
  </w:num>
  <w:num w:numId="7">
    <w:abstractNumId w:val="23"/>
  </w:num>
  <w:num w:numId="8">
    <w:abstractNumId w:val="18"/>
  </w:num>
  <w:num w:numId="9">
    <w:abstractNumId w:val="10"/>
  </w:num>
  <w:num w:numId="10">
    <w:abstractNumId w:val="15"/>
  </w:num>
  <w:num w:numId="11">
    <w:abstractNumId w:val="20"/>
  </w:num>
  <w:num w:numId="12">
    <w:abstractNumId w:val="6"/>
  </w:num>
  <w:num w:numId="13">
    <w:abstractNumId w:val="22"/>
  </w:num>
  <w:num w:numId="14">
    <w:abstractNumId w:val="19"/>
  </w:num>
  <w:num w:numId="15">
    <w:abstractNumId w:val="1"/>
  </w:num>
  <w:num w:numId="16">
    <w:abstractNumId w:val="9"/>
  </w:num>
  <w:num w:numId="17">
    <w:abstractNumId w:val="0"/>
  </w:num>
  <w:num w:numId="18">
    <w:abstractNumId w:val="3"/>
  </w:num>
  <w:num w:numId="19">
    <w:abstractNumId w:val="5"/>
  </w:num>
  <w:num w:numId="20">
    <w:abstractNumId w:val="14"/>
  </w:num>
  <w:num w:numId="21">
    <w:abstractNumId w:val="16"/>
  </w:num>
  <w:num w:numId="22">
    <w:abstractNumId w:val="21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ED"/>
    <w:rsid w:val="000126E5"/>
    <w:rsid w:val="0001275C"/>
    <w:rsid w:val="00031E89"/>
    <w:rsid w:val="00035CD7"/>
    <w:rsid w:val="00037CD8"/>
    <w:rsid w:val="000440E9"/>
    <w:rsid w:val="00047EBE"/>
    <w:rsid w:val="00062CB5"/>
    <w:rsid w:val="000731C7"/>
    <w:rsid w:val="000801E9"/>
    <w:rsid w:val="00081596"/>
    <w:rsid w:val="00084130"/>
    <w:rsid w:val="0008431C"/>
    <w:rsid w:val="00085FA4"/>
    <w:rsid w:val="000871B0"/>
    <w:rsid w:val="00097447"/>
    <w:rsid w:val="000B6691"/>
    <w:rsid w:val="000B6C27"/>
    <w:rsid w:val="000C580D"/>
    <w:rsid w:val="000C7BCA"/>
    <w:rsid w:val="000D4243"/>
    <w:rsid w:val="000D58C7"/>
    <w:rsid w:val="000E158B"/>
    <w:rsid w:val="000E2F27"/>
    <w:rsid w:val="000F3370"/>
    <w:rsid w:val="000F346C"/>
    <w:rsid w:val="000F593E"/>
    <w:rsid w:val="00107FCB"/>
    <w:rsid w:val="0014404A"/>
    <w:rsid w:val="001503EE"/>
    <w:rsid w:val="0016105C"/>
    <w:rsid w:val="001613F6"/>
    <w:rsid w:val="0016196F"/>
    <w:rsid w:val="00164E04"/>
    <w:rsid w:val="00166591"/>
    <w:rsid w:val="00191D81"/>
    <w:rsid w:val="0019341E"/>
    <w:rsid w:val="001956F6"/>
    <w:rsid w:val="00197B87"/>
    <w:rsid w:val="001B0CF3"/>
    <w:rsid w:val="001B0E24"/>
    <w:rsid w:val="001B1FE8"/>
    <w:rsid w:val="001D7390"/>
    <w:rsid w:val="001F2ADB"/>
    <w:rsid w:val="00210206"/>
    <w:rsid w:val="00213B9E"/>
    <w:rsid w:val="00215C3A"/>
    <w:rsid w:val="0022239C"/>
    <w:rsid w:val="00235E48"/>
    <w:rsid w:val="00237526"/>
    <w:rsid w:val="002711C6"/>
    <w:rsid w:val="00277B73"/>
    <w:rsid w:val="00295BA2"/>
    <w:rsid w:val="002B0781"/>
    <w:rsid w:val="002B3CB7"/>
    <w:rsid w:val="002B3EA5"/>
    <w:rsid w:val="002C318B"/>
    <w:rsid w:val="002E375A"/>
    <w:rsid w:val="002F2AE3"/>
    <w:rsid w:val="00300C15"/>
    <w:rsid w:val="00305631"/>
    <w:rsid w:val="0030718F"/>
    <w:rsid w:val="003126CD"/>
    <w:rsid w:val="00321F75"/>
    <w:rsid w:val="00342421"/>
    <w:rsid w:val="0034265A"/>
    <w:rsid w:val="00352AC9"/>
    <w:rsid w:val="00353677"/>
    <w:rsid w:val="00356829"/>
    <w:rsid w:val="0036182D"/>
    <w:rsid w:val="0036418B"/>
    <w:rsid w:val="00371737"/>
    <w:rsid w:val="0037251F"/>
    <w:rsid w:val="0038559A"/>
    <w:rsid w:val="003A7CF8"/>
    <w:rsid w:val="003B08F1"/>
    <w:rsid w:val="003B2564"/>
    <w:rsid w:val="003C083E"/>
    <w:rsid w:val="003D1DBC"/>
    <w:rsid w:val="00402082"/>
    <w:rsid w:val="004054ED"/>
    <w:rsid w:val="004206A1"/>
    <w:rsid w:val="004210C8"/>
    <w:rsid w:val="00427F67"/>
    <w:rsid w:val="004303F7"/>
    <w:rsid w:val="00431114"/>
    <w:rsid w:val="00447D5C"/>
    <w:rsid w:val="00460A4C"/>
    <w:rsid w:val="0046410D"/>
    <w:rsid w:val="00485A52"/>
    <w:rsid w:val="004871EB"/>
    <w:rsid w:val="00497A64"/>
    <w:rsid w:val="004A2873"/>
    <w:rsid w:val="004A72FB"/>
    <w:rsid w:val="004B77E1"/>
    <w:rsid w:val="004F4432"/>
    <w:rsid w:val="004F47A2"/>
    <w:rsid w:val="00503D58"/>
    <w:rsid w:val="00503F93"/>
    <w:rsid w:val="00504437"/>
    <w:rsid w:val="00507750"/>
    <w:rsid w:val="005115D0"/>
    <w:rsid w:val="005236CA"/>
    <w:rsid w:val="00531B7F"/>
    <w:rsid w:val="00571D4B"/>
    <w:rsid w:val="00590E09"/>
    <w:rsid w:val="005912C1"/>
    <w:rsid w:val="005B2ED8"/>
    <w:rsid w:val="005D0CC3"/>
    <w:rsid w:val="005D3FEC"/>
    <w:rsid w:val="005E7104"/>
    <w:rsid w:val="005F0E1E"/>
    <w:rsid w:val="005F30D3"/>
    <w:rsid w:val="005F6835"/>
    <w:rsid w:val="0061423B"/>
    <w:rsid w:val="00630E87"/>
    <w:rsid w:val="0064146C"/>
    <w:rsid w:val="00641B50"/>
    <w:rsid w:val="0065508C"/>
    <w:rsid w:val="00656779"/>
    <w:rsid w:val="006728C0"/>
    <w:rsid w:val="006929F8"/>
    <w:rsid w:val="006A67FD"/>
    <w:rsid w:val="006B658B"/>
    <w:rsid w:val="006C6FC4"/>
    <w:rsid w:val="006F2C9F"/>
    <w:rsid w:val="0070170A"/>
    <w:rsid w:val="007214BB"/>
    <w:rsid w:val="007367BB"/>
    <w:rsid w:val="007457D2"/>
    <w:rsid w:val="007725CB"/>
    <w:rsid w:val="00784339"/>
    <w:rsid w:val="00792F87"/>
    <w:rsid w:val="00796D99"/>
    <w:rsid w:val="007B3303"/>
    <w:rsid w:val="007E1A10"/>
    <w:rsid w:val="007F429F"/>
    <w:rsid w:val="00814756"/>
    <w:rsid w:val="0084128B"/>
    <w:rsid w:val="00846263"/>
    <w:rsid w:val="00872052"/>
    <w:rsid w:val="008727EB"/>
    <w:rsid w:val="00881065"/>
    <w:rsid w:val="0088307E"/>
    <w:rsid w:val="008978FB"/>
    <w:rsid w:val="008A153F"/>
    <w:rsid w:val="008A4887"/>
    <w:rsid w:val="008A722D"/>
    <w:rsid w:val="008B4AD1"/>
    <w:rsid w:val="008D1671"/>
    <w:rsid w:val="008D2A58"/>
    <w:rsid w:val="008E6B93"/>
    <w:rsid w:val="0090186A"/>
    <w:rsid w:val="00906D6A"/>
    <w:rsid w:val="00912648"/>
    <w:rsid w:val="00915A57"/>
    <w:rsid w:val="0092064B"/>
    <w:rsid w:val="0092653B"/>
    <w:rsid w:val="00930B9F"/>
    <w:rsid w:val="00934E13"/>
    <w:rsid w:val="009419A1"/>
    <w:rsid w:val="00944174"/>
    <w:rsid w:val="00945963"/>
    <w:rsid w:val="00954E73"/>
    <w:rsid w:val="00985DCE"/>
    <w:rsid w:val="00991E60"/>
    <w:rsid w:val="0099691E"/>
    <w:rsid w:val="009A3237"/>
    <w:rsid w:val="009A54FC"/>
    <w:rsid w:val="009C476F"/>
    <w:rsid w:val="009D5FA5"/>
    <w:rsid w:val="009F4212"/>
    <w:rsid w:val="009F6DA7"/>
    <w:rsid w:val="00A10587"/>
    <w:rsid w:val="00A22C86"/>
    <w:rsid w:val="00A31301"/>
    <w:rsid w:val="00A354D3"/>
    <w:rsid w:val="00A3583D"/>
    <w:rsid w:val="00A417F4"/>
    <w:rsid w:val="00A50C4F"/>
    <w:rsid w:val="00A644E5"/>
    <w:rsid w:val="00A7584E"/>
    <w:rsid w:val="00A80F12"/>
    <w:rsid w:val="00A87C2A"/>
    <w:rsid w:val="00A91E9E"/>
    <w:rsid w:val="00AA1104"/>
    <w:rsid w:val="00AB251A"/>
    <w:rsid w:val="00AC11AF"/>
    <w:rsid w:val="00AD7234"/>
    <w:rsid w:val="00AE1113"/>
    <w:rsid w:val="00AE5736"/>
    <w:rsid w:val="00AE59A6"/>
    <w:rsid w:val="00B00E47"/>
    <w:rsid w:val="00B1769E"/>
    <w:rsid w:val="00B23B2F"/>
    <w:rsid w:val="00B24233"/>
    <w:rsid w:val="00B30694"/>
    <w:rsid w:val="00B44DAE"/>
    <w:rsid w:val="00B47CC8"/>
    <w:rsid w:val="00B51C90"/>
    <w:rsid w:val="00B60C02"/>
    <w:rsid w:val="00B660F2"/>
    <w:rsid w:val="00B731F2"/>
    <w:rsid w:val="00B93FDD"/>
    <w:rsid w:val="00B96B3D"/>
    <w:rsid w:val="00B975C8"/>
    <w:rsid w:val="00BB45A7"/>
    <w:rsid w:val="00BB4C9B"/>
    <w:rsid w:val="00BD6595"/>
    <w:rsid w:val="00BE32D1"/>
    <w:rsid w:val="00BE45DD"/>
    <w:rsid w:val="00BE6199"/>
    <w:rsid w:val="00BE6202"/>
    <w:rsid w:val="00BE754B"/>
    <w:rsid w:val="00C02E41"/>
    <w:rsid w:val="00C06F4B"/>
    <w:rsid w:val="00C10035"/>
    <w:rsid w:val="00C20C80"/>
    <w:rsid w:val="00C31932"/>
    <w:rsid w:val="00C4642A"/>
    <w:rsid w:val="00C51BC2"/>
    <w:rsid w:val="00C528CE"/>
    <w:rsid w:val="00C53D11"/>
    <w:rsid w:val="00C54C2B"/>
    <w:rsid w:val="00C55DA7"/>
    <w:rsid w:val="00C562EF"/>
    <w:rsid w:val="00C64D50"/>
    <w:rsid w:val="00C71ACB"/>
    <w:rsid w:val="00C73F1D"/>
    <w:rsid w:val="00C80116"/>
    <w:rsid w:val="00C90FAA"/>
    <w:rsid w:val="00CA5BAB"/>
    <w:rsid w:val="00CC72EE"/>
    <w:rsid w:val="00CF1F37"/>
    <w:rsid w:val="00D002D5"/>
    <w:rsid w:val="00D03EAD"/>
    <w:rsid w:val="00D25EBB"/>
    <w:rsid w:val="00D34B6B"/>
    <w:rsid w:val="00D454A1"/>
    <w:rsid w:val="00D632F6"/>
    <w:rsid w:val="00D77D5A"/>
    <w:rsid w:val="00D83527"/>
    <w:rsid w:val="00DB537E"/>
    <w:rsid w:val="00DC2ADA"/>
    <w:rsid w:val="00DD5494"/>
    <w:rsid w:val="00DE2D5F"/>
    <w:rsid w:val="00DE7F64"/>
    <w:rsid w:val="00DF13B7"/>
    <w:rsid w:val="00DF4730"/>
    <w:rsid w:val="00DF7925"/>
    <w:rsid w:val="00E07517"/>
    <w:rsid w:val="00E506F8"/>
    <w:rsid w:val="00E533E6"/>
    <w:rsid w:val="00E60563"/>
    <w:rsid w:val="00E64B08"/>
    <w:rsid w:val="00E8644A"/>
    <w:rsid w:val="00EB047C"/>
    <w:rsid w:val="00EB081F"/>
    <w:rsid w:val="00EB6834"/>
    <w:rsid w:val="00EC44F7"/>
    <w:rsid w:val="00EE165B"/>
    <w:rsid w:val="00EE5B4A"/>
    <w:rsid w:val="00F00FD5"/>
    <w:rsid w:val="00F12EEC"/>
    <w:rsid w:val="00F1662E"/>
    <w:rsid w:val="00F219F2"/>
    <w:rsid w:val="00F26ED9"/>
    <w:rsid w:val="00F304C0"/>
    <w:rsid w:val="00F36DB1"/>
    <w:rsid w:val="00F37564"/>
    <w:rsid w:val="00F44C9A"/>
    <w:rsid w:val="00F52D0E"/>
    <w:rsid w:val="00F6696F"/>
    <w:rsid w:val="00F94F8E"/>
    <w:rsid w:val="00FA5720"/>
    <w:rsid w:val="00FA615B"/>
    <w:rsid w:val="00FB5405"/>
    <w:rsid w:val="00FC5121"/>
    <w:rsid w:val="00FC7A7C"/>
    <w:rsid w:val="00FD3230"/>
    <w:rsid w:val="00FF058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13C70"/>
  <w15:docId w15:val="{F7AF2D4E-E208-4BC7-844D-FD98AF1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6E5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0126E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0126E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126E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126E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126E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0126E5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69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9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691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691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691E"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0126E5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99691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126E5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99691E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126E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9691E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0126E5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</w:rPr>
  </w:style>
  <w:style w:type="paragraph" w:styleId="a9">
    <w:name w:val="header"/>
    <w:basedOn w:val="a"/>
    <w:link w:val="aa"/>
    <w:uiPriority w:val="99"/>
    <w:rsid w:val="000126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691E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126E5"/>
    <w:rPr>
      <w:rFonts w:cs="Times New Roman"/>
    </w:rPr>
  </w:style>
  <w:style w:type="paragraph" w:styleId="ac">
    <w:name w:val="Body Text Indent"/>
    <w:basedOn w:val="a"/>
    <w:link w:val="ad"/>
    <w:uiPriority w:val="99"/>
    <w:rsid w:val="000126E5"/>
    <w:pPr>
      <w:widowControl w:val="0"/>
      <w:autoSpaceDE w:val="0"/>
      <w:autoSpaceDN w:val="0"/>
      <w:adjustRightInd w:val="0"/>
      <w:ind w:left="108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9691E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126E5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9691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0126E5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9691E"/>
    <w:rPr>
      <w:rFonts w:cs="Times New Roman"/>
      <w:sz w:val="16"/>
      <w:szCs w:val="16"/>
    </w:rPr>
  </w:style>
  <w:style w:type="table" w:styleId="ae">
    <w:name w:val="Table Grid"/>
    <w:basedOn w:val="a1"/>
    <w:uiPriority w:val="99"/>
    <w:rsid w:val="0040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uiPriority w:val="99"/>
    <w:rsid w:val="0070170A"/>
    <w:pPr>
      <w:spacing w:after="160" w:line="240" w:lineRule="exact"/>
    </w:pPr>
    <w:rPr>
      <w:sz w:val="20"/>
      <w:lang w:eastAsia="zh-CN"/>
    </w:rPr>
  </w:style>
  <w:style w:type="paragraph" w:styleId="af0">
    <w:name w:val="footer"/>
    <w:basedOn w:val="a"/>
    <w:link w:val="af1"/>
    <w:uiPriority w:val="99"/>
    <w:rsid w:val="00CA5B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35E48"/>
    <w:rPr>
      <w:rFonts w:cs="Times New Roman"/>
      <w:sz w:val="24"/>
    </w:rPr>
  </w:style>
  <w:style w:type="paragraph" w:customStyle="1" w:styleId="af2">
    <w:name w:val="Знак Знак Знак"/>
    <w:basedOn w:val="a"/>
    <w:next w:val="2"/>
    <w:autoRedefine/>
    <w:uiPriority w:val="99"/>
    <w:rsid w:val="00EE165B"/>
    <w:pPr>
      <w:spacing w:after="160" w:line="240" w:lineRule="exact"/>
    </w:pPr>
    <w:rPr>
      <w:szCs w:val="24"/>
      <w:lang w:val="en-US" w:eastAsia="en-US"/>
    </w:rPr>
  </w:style>
  <w:style w:type="paragraph" w:styleId="af3">
    <w:name w:val="footnote text"/>
    <w:basedOn w:val="a"/>
    <w:link w:val="af4"/>
    <w:uiPriority w:val="99"/>
    <w:semiHidden/>
    <w:rsid w:val="00EE165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9691E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EE165B"/>
    <w:rPr>
      <w:rFonts w:cs="Times New Roman"/>
      <w:vertAlign w:val="superscript"/>
    </w:rPr>
  </w:style>
  <w:style w:type="paragraph" w:styleId="af6">
    <w:name w:val="Document Map"/>
    <w:basedOn w:val="a"/>
    <w:link w:val="af7"/>
    <w:uiPriority w:val="99"/>
    <w:semiHidden/>
    <w:rsid w:val="00AE59A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9691E"/>
    <w:rPr>
      <w:rFonts w:cs="Times New Roman"/>
      <w:sz w:val="2"/>
    </w:rPr>
  </w:style>
  <w:style w:type="paragraph" w:styleId="af8">
    <w:name w:val="No Spacing"/>
    <w:uiPriority w:val="99"/>
    <w:qFormat/>
    <w:rsid w:val="009A54FC"/>
    <w:rPr>
      <w:rFonts w:ascii="Arial" w:hAnsi="Arial" w:cs="Arial"/>
      <w:color w:val="000000"/>
      <w:sz w:val="22"/>
      <w:szCs w:val="22"/>
    </w:rPr>
  </w:style>
  <w:style w:type="paragraph" w:styleId="af9">
    <w:name w:val="List Paragraph"/>
    <w:basedOn w:val="a"/>
    <w:uiPriority w:val="34"/>
    <w:qFormat/>
    <w:rsid w:val="00A354D3"/>
    <w:pPr>
      <w:ind w:left="720"/>
      <w:contextualSpacing/>
    </w:pPr>
  </w:style>
  <w:style w:type="character" w:styleId="afa">
    <w:name w:val="Strong"/>
    <w:basedOn w:val="a0"/>
    <w:uiPriority w:val="22"/>
    <w:qFormat/>
    <w:locked/>
    <w:rsid w:val="0006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630">
          <w:marLeft w:val="7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742">
          <w:marLeft w:val="7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497">
          <w:marLeft w:val="7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157">
          <w:marLeft w:val="7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О С К В А</vt:lpstr>
    </vt:vector>
  </TitlesOfParts>
  <Company>Uprava 4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О С К В А</dc:title>
  <dc:creator>Sekretar</dc:creator>
  <cp:lastModifiedBy>Maria Krasikova</cp:lastModifiedBy>
  <cp:revision>2</cp:revision>
  <cp:lastPrinted>2018-06-15T05:53:00Z</cp:lastPrinted>
  <dcterms:created xsi:type="dcterms:W3CDTF">2018-06-15T14:25:00Z</dcterms:created>
  <dcterms:modified xsi:type="dcterms:W3CDTF">2018-06-15T14:25:00Z</dcterms:modified>
</cp:coreProperties>
</file>